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A3C" w:rsidRPr="00931C62" w:rsidRDefault="00303A3C" w:rsidP="00303A3C">
      <w:pPr>
        <w:spacing w:before="99"/>
        <w:jc w:val="center"/>
        <w:rPr>
          <w:rFonts w:ascii="Times New Roman" w:hAnsi="Times New Roman" w:cs="Times New Roman"/>
          <w:b/>
          <w:sz w:val="28"/>
        </w:rPr>
      </w:pPr>
      <w:r w:rsidRPr="00931C62">
        <w:rPr>
          <w:rFonts w:ascii="Times New Roman" w:hAnsi="Times New Roman" w:cs="Times New Roman"/>
          <w:b/>
          <w:color w:val="231F20"/>
          <w:sz w:val="28"/>
        </w:rPr>
        <w:t>Policy for Liberty High School Band Boosters Financial Aid</w:t>
      </w:r>
    </w:p>
    <w:p w:rsidR="00864E1A" w:rsidRDefault="00864E1A" w:rsidP="00303A3C">
      <w:pPr>
        <w:spacing w:before="200"/>
        <w:ind w:left="211"/>
        <w:rPr>
          <w:rFonts w:ascii="Times New Roman" w:hAnsi="Times New Roman" w:cs="Times New Roman"/>
          <w:b/>
          <w:color w:val="231F20"/>
          <w:sz w:val="24"/>
        </w:rPr>
      </w:pPr>
    </w:p>
    <w:p w:rsidR="00303A3C" w:rsidRPr="00931C62" w:rsidRDefault="00303A3C" w:rsidP="00303A3C">
      <w:pPr>
        <w:spacing w:before="200"/>
        <w:ind w:left="211"/>
        <w:rPr>
          <w:rFonts w:ascii="Times New Roman" w:hAnsi="Times New Roman" w:cs="Times New Roman"/>
          <w:b/>
          <w:sz w:val="24"/>
        </w:rPr>
      </w:pPr>
      <w:r w:rsidRPr="00931C62">
        <w:rPr>
          <w:rFonts w:ascii="Times New Roman" w:hAnsi="Times New Roman" w:cs="Times New Roman"/>
          <w:b/>
          <w:color w:val="231F20"/>
          <w:sz w:val="24"/>
        </w:rPr>
        <w:t>Qualifying Relationship</w:t>
      </w:r>
    </w:p>
    <w:p w:rsidR="00303A3C" w:rsidRPr="00931C62" w:rsidRDefault="00303A3C" w:rsidP="00303A3C">
      <w:pPr>
        <w:ind w:left="211" w:right="664" w:hanging="1"/>
        <w:rPr>
          <w:rFonts w:ascii="Times New Roman" w:hAnsi="Times New Roman" w:cs="Times New Roman"/>
          <w:sz w:val="24"/>
        </w:rPr>
      </w:pPr>
      <w:r>
        <w:rPr>
          <w:rFonts w:ascii="Times New Roman" w:hAnsi="Times New Roman" w:cs="Times New Roman"/>
          <w:color w:val="231F20"/>
          <w:sz w:val="24"/>
        </w:rPr>
        <w:t>Liberty</w:t>
      </w:r>
      <w:r w:rsidRPr="00931C62">
        <w:rPr>
          <w:rFonts w:ascii="Times New Roman" w:hAnsi="Times New Roman" w:cs="Times New Roman"/>
          <w:color w:val="231F20"/>
          <w:sz w:val="24"/>
        </w:rPr>
        <w:t xml:space="preserve"> High School Band Booster Financial Aid is available to </w:t>
      </w:r>
      <w:r w:rsidRPr="00931C62">
        <w:rPr>
          <w:rFonts w:ascii="Times New Roman" w:hAnsi="Times New Roman" w:cs="Times New Roman"/>
          <w:b/>
          <w:color w:val="231F20"/>
          <w:sz w:val="24"/>
        </w:rPr>
        <w:t xml:space="preserve">band </w:t>
      </w:r>
      <w:r w:rsidR="005A624C">
        <w:rPr>
          <w:rFonts w:ascii="Times New Roman" w:hAnsi="Times New Roman" w:cs="Times New Roman"/>
          <w:b/>
          <w:color w:val="231F20"/>
          <w:sz w:val="24"/>
        </w:rPr>
        <w:t>&amp; fall color guard</w:t>
      </w:r>
      <w:r w:rsidRPr="00931C62">
        <w:rPr>
          <w:rFonts w:ascii="Times New Roman" w:hAnsi="Times New Roman" w:cs="Times New Roman"/>
          <w:b/>
          <w:color w:val="231F20"/>
          <w:sz w:val="24"/>
        </w:rPr>
        <w:t xml:space="preserve"> </w:t>
      </w:r>
      <w:r w:rsidR="005A624C">
        <w:rPr>
          <w:rFonts w:ascii="Times New Roman" w:hAnsi="Times New Roman" w:cs="Times New Roman"/>
          <w:b/>
          <w:color w:val="231F20"/>
          <w:sz w:val="24"/>
        </w:rPr>
        <w:t xml:space="preserve">students </w:t>
      </w:r>
      <w:r w:rsidRPr="00931C62">
        <w:rPr>
          <w:rFonts w:ascii="Times New Roman" w:hAnsi="Times New Roman" w:cs="Times New Roman"/>
          <w:color w:val="231F20"/>
          <w:sz w:val="24"/>
        </w:rPr>
        <w:t xml:space="preserve">of </w:t>
      </w:r>
      <w:r>
        <w:rPr>
          <w:rFonts w:ascii="Times New Roman" w:hAnsi="Times New Roman" w:cs="Times New Roman"/>
          <w:color w:val="231F20"/>
          <w:sz w:val="24"/>
        </w:rPr>
        <w:t>Liberty</w:t>
      </w:r>
      <w:r w:rsidRPr="00931C62">
        <w:rPr>
          <w:rFonts w:ascii="Times New Roman" w:hAnsi="Times New Roman" w:cs="Times New Roman"/>
          <w:color w:val="231F20"/>
          <w:sz w:val="24"/>
        </w:rPr>
        <w:t xml:space="preserve"> High School upon the recommendation of the Director of Band</w:t>
      </w:r>
      <w:r w:rsidR="00DC04EB">
        <w:rPr>
          <w:rFonts w:ascii="Times New Roman" w:hAnsi="Times New Roman" w:cs="Times New Roman"/>
          <w:color w:val="231F20"/>
          <w:sz w:val="24"/>
        </w:rPr>
        <w:t>s</w:t>
      </w:r>
      <w:r w:rsidRPr="00931C62">
        <w:rPr>
          <w:rFonts w:ascii="Times New Roman" w:hAnsi="Times New Roman" w:cs="Times New Roman"/>
          <w:color w:val="231F20"/>
          <w:sz w:val="24"/>
        </w:rPr>
        <w:t xml:space="preserve"> and review of the Executive Board. This means students who are enrolled in band class at </w:t>
      </w:r>
      <w:r>
        <w:rPr>
          <w:rFonts w:ascii="Times New Roman" w:hAnsi="Times New Roman" w:cs="Times New Roman"/>
          <w:color w:val="231F20"/>
          <w:sz w:val="24"/>
        </w:rPr>
        <w:t>Liberty</w:t>
      </w:r>
      <w:r w:rsidRPr="00931C62">
        <w:rPr>
          <w:rFonts w:ascii="Times New Roman" w:hAnsi="Times New Roman" w:cs="Times New Roman"/>
          <w:color w:val="231F20"/>
          <w:sz w:val="24"/>
        </w:rPr>
        <w:t xml:space="preserve"> High School and are active in the band program.</w:t>
      </w:r>
    </w:p>
    <w:p w:rsidR="00303A3C" w:rsidRPr="00931C62" w:rsidRDefault="00303A3C" w:rsidP="00303A3C">
      <w:pPr>
        <w:spacing w:before="196"/>
        <w:ind w:left="211"/>
        <w:rPr>
          <w:rFonts w:ascii="Times New Roman" w:hAnsi="Times New Roman" w:cs="Times New Roman"/>
          <w:b/>
          <w:sz w:val="24"/>
        </w:rPr>
      </w:pPr>
      <w:r w:rsidRPr="00931C62">
        <w:rPr>
          <w:rFonts w:ascii="Times New Roman" w:hAnsi="Times New Roman" w:cs="Times New Roman"/>
          <w:b/>
          <w:color w:val="231F20"/>
          <w:sz w:val="24"/>
        </w:rPr>
        <w:t>Financial Aid</w:t>
      </w:r>
    </w:p>
    <w:p w:rsidR="00303A3C" w:rsidRPr="00931C62" w:rsidRDefault="00303A3C" w:rsidP="00303A3C">
      <w:pPr>
        <w:ind w:left="211" w:right="493"/>
        <w:rPr>
          <w:rFonts w:ascii="Times New Roman" w:hAnsi="Times New Roman" w:cs="Times New Roman"/>
          <w:sz w:val="24"/>
        </w:rPr>
      </w:pPr>
      <w:r w:rsidRPr="00931C62">
        <w:rPr>
          <w:rFonts w:ascii="Times New Roman" w:hAnsi="Times New Roman" w:cs="Times New Roman"/>
          <w:color w:val="231F20"/>
          <w:sz w:val="24"/>
        </w:rPr>
        <w:t xml:space="preserve">Parents/Guardians must notify </w:t>
      </w:r>
      <w:r w:rsidR="00891BFB">
        <w:rPr>
          <w:rFonts w:ascii="Times New Roman" w:hAnsi="Times New Roman" w:cs="Times New Roman"/>
          <w:color w:val="231F20"/>
          <w:sz w:val="24"/>
        </w:rPr>
        <w:t xml:space="preserve">the </w:t>
      </w:r>
      <w:r w:rsidRPr="00931C62">
        <w:rPr>
          <w:rFonts w:ascii="Times New Roman" w:hAnsi="Times New Roman" w:cs="Times New Roman"/>
          <w:color w:val="231F20"/>
          <w:sz w:val="24"/>
        </w:rPr>
        <w:t>Direct</w:t>
      </w:r>
      <w:r w:rsidR="00891BFB">
        <w:rPr>
          <w:rFonts w:ascii="Times New Roman" w:hAnsi="Times New Roman" w:cs="Times New Roman"/>
          <w:color w:val="231F20"/>
          <w:sz w:val="24"/>
        </w:rPr>
        <w:t>or of Bands</w:t>
      </w:r>
      <w:r w:rsidRPr="00931C62">
        <w:rPr>
          <w:rFonts w:ascii="Times New Roman" w:hAnsi="Times New Roman" w:cs="Times New Roman"/>
          <w:color w:val="231F20"/>
          <w:sz w:val="24"/>
        </w:rPr>
        <w:t xml:space="preserve"> in writing as soon as a situation arises that prevents the timely payment of dues. A written agreement will be provided for both the parents/</w:t>
      </w:r>
      <w:r w:rsidR="005A624C">
        <w:rPr>
          <w:rFonts w:ascii="Times New Roman" w:hAnsi="Times New Roman" w:cs="Times New Roman"/>
          <w:color w:val="231F20"/>
          <w:sz w:val="24"/>
        </w:rPr>
        <w:t xml:space="preserve"> </w:t>
      </w:r>
      <w:r w:rsidRPr="00931C62">
        <w:rPr>
          <w:rFonts w:ascii="Times New Roman" w:hAnsi="Times New Roman" w:cs="Times New Roman"/>
          <w:color w:val="231F20"/>
          <w:sz w:val="24"/>
        </w:rPr>
        <w:t>guardians and director to sign noting the terms of payment and/or financial aid.</w:t>
      </w:r>
    </w:p>
    <w:p w:rsidR="00303A3C" w:rsidRPr="00931C62" w:rsidRDefault="00303A3C" w:rsidP="00303A3C">
      <w:pPr>
        <w:spacing w:before="197"/>
        <w:ind w:left="211" w:right="526"/>
        <w:rPr>
          <w:rFonts w:ascii="Times New Roman" w:hAnsi="Times New Roman" w:cs="Times New Roman"/>
          <w:sz w:val="24"/>
        </w:rPr>
      </w:pPr>
      <w:r w:rsidRPr="00931C62">
        <w:rPr>
          <w:rFonts w:ascii="Times New Roman" w:hAnsi="Times New Roman" w:cs="Times New Roman"/>
          <w:color w:val="231F20"/>
          <w:sz w:val="24"/>
        </w:rPr>
        <w:t>Financial aid will be awarded based on the ability of the booster organization to financially grant it, with the recommendation of the Director of Band</w:t>
      </w:r>
      <w:r w:rsidR="00DC04EB">
        <w:rPr>
          <w:rFonts w:ascii="Times New Roman" w:hAnsi="Times New Roman" w:cs="Times New Roman"/>
          <w:color w:val="231F20"/>
          <w:sz w:val="24"/>
        </w:rPr>
        <w:t>s</w:t>
      </w:r>
      <w:r w:rsidRPr="00931C62">
        <w:rPr>
          <w:rFonts w:ascii="Times New Roman" w:hAnsi="Times New Roman" w:cs="Times New Roman"/>
          <w:color w:val="231F20"/>
          <w:sz w:val="24"/>
        </w:rPr>
        <w:t xml:space="preserve"> and review of the Executive Board. All aid or fee waivers must be requested and granted annually. Financial Aid is to be used </w:t>
      </w:r>
      <w:r>
        <w:rPr>
          <w:rFonts w:ascii="Times New Roman" w:hAnsi="Times New Roman" w:cs="Times New Roman"/>
          <w:color w:val="231F20"/>
          <w:sz w:val="24"/>
        </w:rPr>
        <w:t>for dues/fees for Marching Band</w:t>
      </w:r>
      <w:r w:rsidRPr="00931C62">
        <w:rPr>
          <w:rFonts w:ascii="Times New Roman" w:hAnsi="Times New Roman" w:cs="Times New Roman"/>
          <w:color w:val="231F20"/>
          <w:sz w:val="24"/>
        </w:rPr>
        <w:t>. They will not be issued for general items such as reeds, mouthpieces, repairs, shoes, clothing, concert tickets, banquets, special events</w:t>
      </w:r>
      <w:r w:rsidR="00D863DE">
        <w:rPr>
          <w:rFonts w:ascii="Times New Roman" w:hAnsi="Times New Roman" w:cs="Times New Roman"/>
          <w:color w:val="231F20"/>
          <w:sz w:val="24"/>
        </w:rPr>
        <w:t>, or trips</w:t>
      </w:r>
      <w:r w:rsidRPr="00931C62">
        <w:rPr>
          <w:rFonts w:ascii="Times New Roman" w:hAnsi="Times New Roman" w:cs="Times New Roman"/>
          <w:color w:val="231F20"/>
          <w:sz w:val="24"/>
        </w:rPr>
        <w:t>.</w:t>
      </w:r>
    </w:p>
    <w:p w:rsidR="00303A3C" w:rsidRPr="00931C62" w:rsidRDefault="00303A3C" w:rsidP="00303A3C">
      <w:pPr>
        <w:spacing w:before="196"/>
        <w:ind w:left="211" w:right="725"/>
        <w:rPr>
          <w:rFonts w:ascii="Times New Roman" w:hAnsi="Times New Roman" w:cs="Times New Roman"/>
          <w:sz w:val="24"/>
        </w:rPr>
      </w:pPr>
      <w:r w:rsidRPr="00931C62">
        <w:rPr>
          <w:rFonts w:ascii="Times New Roman" w:hAnsi="Times New Roman" w:cs="Times New Roman"/>
          <w:color w:val="231F20"/>
          <w:sz w:val="24"/>
        </w:rPr>
        <w:t xml:space="preserve">When financial aid is granted, it is expected that the student and their family participate in fundraising activities as much as possible. Any funds earned will be deposited directly into the booster general fund in payment of fees. </w:t>
      </w:r>
      <w:r w:rsidRPr="005A624C">
        <w:rPr>
          <w:rFonts w:ascii="Times New Roman" w:hAnsi="Times New Roman" w:cs="Times New Roman"/>
          <w:i/>
          <w:color w:val="231F20"/>
          <w:sz w:val="24"/>
        </w:rPr>
        <w:t>Any student and/or family that does not participate in fundraising will reduce their chances of receiving financial aid in the future</w:t>
      </w:r>
      <w:r w:rsidRPr="00931C62">
        <w:rPr>
          <w:rFonts w:ascii="Times New Roman" w:hAnsi="Times New Roman" w:cs="Times New Roman"/>
          <w:color w:val="231F20"/>
          <w:sz w:val="24"/>
        </w:rPr>
        <w:t>.</w:t>
      </w:r>
    </w:p>
    <w:p w:rsidR="00303A3C" w:rsidRPr="00931C62" w:rsidRDefault="00303A3C" w:rsidP="00303A3C">
      <w:pPr>
        <w:spacing w:before="196" w:line="291" w:lineRule="exact"/>
        <w:ind w:left="211"/>
        <w:rPr>
          <w:rFonts w:ascii="Times New Roman" w:hAnsi="Times New Roman" w:cs="Times New Roman"/>
          <w:b/>
          <w:sz w:val="24"/>
        </w:rPr>
      </w:pPr>
      <w:r w:rsidRPr="00931C62">
        <w:rPr>
          <w:rFonts w:ascii="Times New Roman" w:hAnsi="Times New Roman" w:cs="Times New Roman"/>
          <w:b/>
          <w:color w:val="231F20"/>
          <w:sz w:val="24"/>
        </w:rPr>
        <w:t>Financial Aid Criteria</w:t>
      </w:r>
    </w:p>
    <w:p w:rsidR="00303A3C" w:rsidRPr="00931C62" w:rsidRDefault="00303A3C" w:rsidP="00303A3C">
      <w:pPr>
        <w:pStyle w:val="ListParagraph"/>
        <w:numPr>
          <w:ilvl w:val="0"/>
          <w:numId w:val="2"/>
        </w:numPr>
        <w:tabs>
          <w:tab w:val="left" w:pos="931"/>
          <w:tab w:val="left" w:pos="932"/>
        </w:tabs>
        <w:spacing w:line="302" w:lineRule="exact"/>
        <w:rPr>
          <w:rFonts w:ascii="Times New Roman" w:hAnsi="Times New Roman" w:cs="Times New Roman"/>
          <w:sz w:val="24"/>
        </w:rPr>
      </w:pPr>
      <w:r w:rsidRPr="00931C62">
        <w:rPr>
          <w:rFonts w:ascii="Times New Roman" w:hAnsi="Times New Roman" w:cs="Times New Roman"/>
          <w:color w:val="231F20"/>
          <w:sz w:val="24"/>
        </w:rPr>
        <w:t xml:space="preserve">Application for this aid is open to any current band student of </w:t>
      </w:r>
      <w:r>
        <w:rPr>
          <w:rFonts w:ascii="Times New Roman" w:hAnsi="Times New Roman" w:cs="Times New Roman"/>
          <w:color w:val="231F20"/>
          <w:sz w:val="24"/>
        </w:rPr>
        <w:t>Liberty</w:t>
      </w:r>
      <w:r w:rsidRPr="00931C62">
        <w:rPr>
          <w:rFonts w:ascii="Times New Roman" w:hAnsi="Times New Roman" w:cs="Times New Roman"/>
          <w:color w:val="231F20"/>
          <w:sz w:val="24"/>
        </w:rPr>
        <w:t xml:space="preserve"> High</w:t>
      </w:r>
      <w:r w:rsidRPr="00931C62">
        <w:rPr>
          <w:rFonts w:ascii="Times New Roman" w:hAnsi="Times New Roman" w:cs="Times New Roman"/>
          <w:color w:val="231F20"/>
          <w:spacing w:val="-34"/>
          <w:sz w:val="24"/>
        </w:rPr>
        <w:t xml:space="preserve"> </w:t>
      </w:r>
      <w:r w:rsidRPr="00931C62">
        <w:rPr>
          <w:rFonts w:ascii="Times New Roman" w:hAnsi="Times New Roman" w:cs="Times New Roman"/>
          <w:color w:val="231F20"/>
          <w:sz w:val="24"/>
        </w:rPr>
        <w:t>School</w:t>
      </w:r>
    </w:p>
    <w:p w:rsidR="00303A3C" w:rsidRPr="00931C62" w:rsidRDefault="00303A3C" w:rsidP="00303A3C">
      <w:pPr>
        <w:pStyle w:val="ListParagraph"/>
        <w:numPr>
          <w:ilvl w:val="0"/>
          <w:numId w:val="2"/>
        </w:numPr>
        <w:tabs>
          <w:tab w:val="left" w:pos="931"/>
          <w:tab w:val="left" w:pos="932"/>
        </w:tabs>
        <w:spacing w:line="304" w:lineRule="exact"/>
        <w:rPr>
          <w:rFonts w:ascii="Times New Roman" w:hAnsi="Times New Roman" w:cs="Times New Roman"/>
          <w:sz w:val="24"/>
        </w:rPr>
      </w:pPr>
      <w:r w:rsidRPr="00931C62">
        <w:rPr>
          <w:rFonts w:ascii="Times New Roman" w:hAnsi="Times New Roman" w:cs="Times New Roman"/>
          <w:color w:val="231F20"/>
          <w:sz w:val="24"/>
        </w:rPr>
        <w:t>Student must have good attendance in band class and</w:t>
      </w:r>
      <w:r w:rsidRPr="00931C62">
        <w:rPr>
          <w:rFonts w:ascii="Times New Roman" w:hAnsi="Times New Roman" w:cs="Times New Roman"/>
          <w:color w:val="231F20"/>
          <w:spacing w:val="-26"/>
          <w:sz w:val="24"/>
        </w:rPr>
        <w:t xml:space="preserve"> </w:t>
      </w:r>
      <w:r w:rsidRPr="00931C62">
        <w:rPr>
          <w:rFonts w:ascii="Times New Roman" w:hAnsi="Times New Roman" w:cs="Times New Roman"/>
          <w:color w:val="231F20"/>
          <w:sz w:val="24"/>
        </w:rPr>
        <w:t>performances</w:t>
      </w:r>
    </w:p>
    <w:p w:rsidR="00303A3C" w:rsidRPr="00931C62" w:rsidRDefault="00303A3C" w:rsidP="00303A3C">
      <w:pPr>
        <w:pStyle w:val="ListParagraph"/>
        <w:numPr>
          <w:ilvl w:val="0"/>
          <w:numId w:val="2"/>
        </w:numPr>
        <w:tabs>
          <w:tab w:val="left" w:pos="931"/>
          <w:tab w:val="left" w:pos="932"/>
        </w:tabs>
        <w:spacing w:before="1" w:line="242" w:lineRule="auto"/>
        <w:ind w:right="846"/>
        <w:rPr>
          <w:rFonts w:ascii="Times New Roman" w:hAnsi="Times New Roman" w:cs="Times New Roman"/>
          <w:sz w:val="24"/>
        </w:rPr>
      </w:pPr>
      <w:r w:rsidRPr="00931C62">
        <w:rPr>
          <w:rFonts w:ascii="Times New Roman" w:hAnsi="Times New Roman" w:cs="Times New Roman"/>
          <w:color w:val="231F20"/>
          <w:sz w:val="24"/>
        </w:rPr>
        <w:t xml:space="preserve">Student and/or parent/guardian must give a minimum 40 </w:t>
      </w:r>
      <w:proofErr w:type="gramStart"/>
      <w:r w:rsidRPr="00931C62">
        <w:rPr>
          <w:rFonts w:ascii="Times New Roman" w:hAnsi="Times New Roman" w:cs="Times New Roman"/>
          <w:color w:val="231F20"/>
          <w:sz w:val="24"/>
        </w:rPr>
        <w:t>hours</w:t>
      </w:r>
      <w:proofErr w:type="gramEnd"/>
      <w:r w:rsidRPr="00931C62">
        <w:rPr>
          <w:rFonts w:ascii="Times New Roman" w:hAnsi="Times New Roman" w:cs="Times New Roman"/>
          <w:color w:val="231F20"/>
          <w:sz w:val="24"/>
        </w:rPr>
        <w:t xml:space="preserve"> volunteer time to the </w:t>
      </w:r>
      <w:r>
        <w:rPr>
          <w:rFonts w:ascii="Times New Roman" w:hAnsi="Times New Roman" w:cs="Times New Roman"/>
          <w:color w:val="231F20"/>
          <w:sz w:val="24"/>
        </w:rPr>
        <w:t xml:space="preserve">Liberty </w:t>
      </w:r>
      <w:r w:rsidRPr="00931C62">
        <w:rPr>
          <w:rFonts w:ascii="Times New Roman" w:hAnsi="Times New Roman" w:cs="Times New Roman"/>
          <w:color w:val="231F20"/>
          <w:sz w:val="24"/>
        </w:rPr>
        <w:t>High School Band Boosters within the next 12 months</w:t>
      </w:r>
    </w:p>
    <w:p w:rsidR="00303A3C" w:rsidRPr="00931C62" w:rsidRDefault="00303A3C" w:rsidP="00303A3C">
      <w:pPr>
        <w:pStyle w:val="ListParagraph"/>
        <w:numPr>
          <w:ilvl w:val="0"/>
          <w:numId w:val="2"/>
        </w:numPr>
        <w:tabs>
          <w:tab w:val="left" w:pos="931"/>
          <w:tab w:val="left" w:pos="932"/>
        </w:tabs>
        <w:ind w:right="594"/>
        <w:rPr>
          <w:rFonts w:ascii="Times New Roman" w:hAnsi="Times New Roman" w:cs="Times New Roman"/>
          <w:sz w:val="24"/>
        </w:rPr>
      </w:pPr>
      <w:r w:rsidRPr="00931C62">
        <w:rPr>
          <w:rFonts w:ascii="Times New Roman" w:hAnsi="Times New Roman" w:cs="Times New Roman"/>
          <w:color w:val="231F20"/>
          <w:sz w:val="24"/>
        </w:rPr>
        <w:t>Financial</w:t>
      </w:r>
      <w:r w:rsidRPr="00931C62">
        <w:rPr>
          <w:rFonts w:ascii="Times New Roman" w:hAnsi="Times New Roman" w:cs="Times New Roman"/>
          <w:color w:val="231F20"/>
          <w:spacing w:val="-4"/>
          <w:sz w:val="24"/>
        </w:rPr>
        <w:t xml:space="preserve"> </w:t>
      </w:r>
      <w:r w:rsidRPr="00931C62">
        <w:rPr>
          <w:rFonts w:ascii="Times New Roman" w:hAnsi="Times New Roman" w:cs="Times New Roman"/>
          <w:color w:val="231F20"/>
          <w:sz w:val="24"/>
        </w:rPr>
        <w:t>Aids</w:t>
      </w:r>
      <w:r w:rsidRPr="00931C62">
        <w:rPr>
          <w:rFonts w:ascii="Times New Roman" w:hAnsi="Times New Roman" w:cs="Times New Roman"/>
          <w:color w:val="231F20"/>
          <w:spacing w:val="-3"/>
          <w:sz w:val="24"/>
        </w:rPr>
        <w:t xml:space="preserve"> </w:t>
      </w:r>
      <w:r w:rsidRPr="00931C62">
        <w:rPr>
          <w:rFonts w:ascii="Times New Roman" w:hAnsi="Times New Roman" w:cs="Times New Roman"/>
          <w:color w:val="231F20"/>
          <w:sz w:val="24"/>
        </w:rPr>
        <w:t>are</w:t>
      </w:r>
      <w:r w:rsidRPr="00931C62">
        <w:rPr>
          <w:rFonts w:ascii="Times New Roman" w:hAnsi="Times New Roman" w:cs="Times New Roman"/>
          <w:color w:val="231F20"/>
          <w:spacing w:val="-2"/>
          <w:sz w:val="24"/>
        </w:rPr>
        <w:t xml:space="preserve"> </w:t>
      </w:r>
      <w:r w:rsidRPr="00931C62">
        <w:rPr>
          <w:rFonts w:ascii="Times New Roman" w:hAnsi="Times New Roman" w:cs="Times New Roman"/>
          <w:b/>
          <w:color w:val="231F20"/>
          <w:sz w:val="24"/>
        </w:rPr>
        <w:t>need-based</w:t>
      </w:r>
      <w:r w:rsidRPr="00931C62">
        <w:rPr>
          <w:rFonts w:ascii="Times New Roman" w:hAnsi="Times New Roman" w:cs="Times New Roman"/>
          <w:b/>
          <w:color w:val="231F20"/>
          <w:spacing w:val="-4"/>
          <w:sz w:val="24"/>
        </w:rPr>
        <w:t xml:space="preserve"> </w:t>
      </w:r>
      <w:r w:rsidRPr="00931C62">
        <w:rPr>
          <w:rFonts w:ascii="Times New Roman" w:hAnsi="Times New Roman" w:cs="Times New Roman"/>
          <w:color w:val="231F20"/>
          <w:sz w:val="24"/>
        </w:rPr>
        <w:t>(not</w:t>
      </w:r>
      <w:r w:rsidRPr="00931C62">
        <w:rPr>
          <w:rFonts w:ascii="Times New Roman" w:hAnsi="Times New Roman" w:cs="Times New Roman"/>
          <w:color w:val="231F20"/>
          <w:spacing w:val="-4"/>
          <w:sz w:val="24"/>
        </w:rPr>
        <w:t xml:space="preserve"> </w:t>
      </w:r>
      <w:r w:rsidRPr="00931C62">
        <w:rPr>
          <w:rFonts w:ascii="Times New Roman" w:hAnsi="Times New Roman" w:cs="Times New Roman"/>
          <w:color w:val="231F20"/>
          <w:sz w:val="24"/>
        </w:rPr>
        <w:t>performance</w:t>
      </w:r>
      <w:r w:rsidR="005A624C">
        <w:rPr>
          <w:rFonts w:ascii="Times New Roman" w:hAnsi="Times New Roman" w:cs="Times New Roman"/>
          <w:color w:val="231F20"/>
          <w:sz w:val="24"/>
        </w:rPr>
        <w:t>)</w:t>
      </w:r>
      <w:r w:rsidRPr="00931C62">
        <w:rPr>
          <w:rFonts w:ascii="Times New Roman" w:hAnsi="Times New Roman" w:cs="Times New Roman"/>
          <w:color w:val="231F20"/>
          <w:spacing w:val="-4"/>
          <w:sz w:val="24"/>
        </w:rPr>
        <w:t xml:space="preserve"> </w:t>
      </w:r>
      <w:r w:rsidRPr="00931C62">
        <w:rPr>
          <w:rFonts w:ascii="Times New Roman" w:hAnsi="Times New Roman" w:cs="Times New Roman"/>
          <w:color w:val="231F20"/>
          <w:sz w:val="24"/>
        </w:rPr>
        <w:t>and</w:t>
      </w:r>
      <w:r w:rsidRPr="00931C62">
        <w:rPr>
          <w:rFonts w:ascii="Times New Roman" w:hAnsi="Times New Roman" w:cs="Times New Roman"/>
          <w:color w:val="231F20"/>
          <w:spacing w:val="-4"/>
          <w:sz w:val="24"/>
        </w:rPr>
        <w:t xml:space="preserve"> </w:t>
      </w:r>
      <w:r w:rsidRPr="00931C62">
        <w:rPr>
          <w:rFonts w:ascii="Times New Roman" w:hAnsi="Times New Roman" w:cs="Times New Roman"/>
          <w:color w:val="231F20"/>
          <w:sz w:val="24"/>
        </w:rPr>
        <w:t>families</w:t>
      </w:r>
      <w:r w:rsidRPr="00931C62">
        <w:rPr>
          <w:rFonts w:ascii="Times New Roman" w:hAnsi="Times New Roman" w:cs="Times New Roman"/>
          <w:color w:val="231F20"/>
          <w:spacing w:val="-4"/>
          <w:sz w:val="24"/>
        </w:rPr>
        <w:t xml:space="preserve"> </w:t>
      </w:r>
      <w:r w:rsidRPr="00931C62">
        <w:rPr>
          <w:rFonts w:ascii="Times New Roman" w:hAnsi="Times New Roman" w:cs="Times New Roman"/>
          <w:color w:val="231F20"/>
          <w:sz w:val="24"/>
        </w:rPr>
        <w:t>should</w:t>
      </w:r>
      <w:r w:rsidRPr="00931C62">
        <w:rPr>
          <w:rFonts w:ascii="Times New Roman" w:hAnsi="Times New Roman" w:cs="Times New Roman"/>
          <w:color w:val="231F20"/>
          <w:spacing w:val="-4"/>
          <w:sz w:val="24"/>
        </w:rPr>
        <w:t xml:space="preserve"> </w:t>
      </w:r>
      <w:r w:rsidRPr="00931C62">
        <w:rPr>
          <w:rFonts w:ascii="Times New Roman" w:hAnsi="Times New Roman" w:cs="Times New Roman"/>
          <w:color w:val="231F20"/>
          <w:sz w:val="24"/>
        </w:rPr>
        <w:t>be</w:t>
      </w:r>
      <w:r w:rsidRPr="00931C62">
        <w:rPr>
          <w:rFonts w:ascii="Times New Roman" w:hAnsi="Times New Roman" w:cs="Times New Roman"/>
          <w:color w:val="231F20"/>
          <w:spacing w:val="-4"/>
          <w:sz w:val="24"/>
        </w:rPr>
        <w:t xml:space="preserve"> </w:t>
      </w:r>
      <w:r w:rsidRPr="00931C62">
        <w:rPr>
          <w:rFonts w:ascii="Times New Roman" w:hAnsi="Times New Roman" w:cs="Times New Roman"/>
          <w:color w:val="231F20"/>
          <w:sz w:val="24"/>
        </w:rPr>
        <w:t>able</w:t>
      </w:r>
      <w:r w:rsidRPr="00931C62">
        <w:rPr>
          <w:rFonts w:ascii="Times New Roman" w:hAnsi="Times New Roman" w:cs="Times New Roman"/>
          <w:color w:val="231F20"/>
          <w:spacing w:val="-4"/>
          <w:sz w:val="24"/>
        </w:rPr>
        <w:t xml:space="preserve"> </w:t>
      </w:r>
      <w:r w:rsidRPr="00931C62">
        <w:rPr>
          <w:rFonts w:ascii="Times New Roman" w:hAnsi="Times New Roman" w:cs="Times New Roman"/>
          <w:color w:val="231F20"/>
          <w:sz w:val="24"/>
        </w:rPr>
        <w:t>to</w:t>
      </w:r>
      <w:r w:rsidRPr="00931C62">
        <w:rPr>
          <w:rFonts w:ascii="Times New Roman" w:hAnsi="Times New Roman" w:cs="Times New Roman"/>
          <w:color w:val="231F20"/>
          <w:spacing w:val="-3"/>
          <w:sz w:val="24"/>
        </w:rPr>
        <w:t xml:space="preserve"> </w:t>
      </w:r>
      <w:r w:rsidRPr="00931C62">
        <w:rPr>
          <w:rFonts w:ascii="Times New Roman" w:hAnsi="Times New Roman" w:cs="Times New Roman"/>
          <w:color w:val="231F20"/>
          <w:sz w:val="24"/>
        </w:rPr>
        <w:t>give</w:t>
      </w:r>
      <w:r w:rsidRPr="00931C62">
        <w:rPr>
          <w:rFonts w:ascii="Times New Roman" w:hAnsi="Times New Roman" w:cs="Times New Roman"/>
          <w:color w:val="231F20"/>
          <w:spacing w:val="-3"/>
          <w:sz w:val="24"/>
        </w:rPr>
        <w:t xml:space="preserve"> </w:t>
      </w:r>
      <w:r w:rsidRPr="00931C62">
        <w:rPr>
          <w:rFonts w:ascii="Times New Roman" w:hAnsi="Times New Roman" w:cs="Times New Roman"/>
          <w:color w:val="231F20"/>
          <w:sz w:val="24"/>
        </w:rPr>
        <w:t>a</w:t>
      </w:r>
      <w:r w:rsidRPr="00931C62">
        <w:rPr>
          <w:rFonts w:ascii="Times New Roman" w:hAnsi="Times New Roman" w:cs="Times New Roman"/>
          <w:color w:val="231F20"/>
          <w:spacing w:val="-4"/>
          <w:sz w:val="24"/>
        </w:rPr>
        <w:t xml:space="preserve"> </w:t>
      </w:r>
      <w:r w:rsidRPr="00931C62">
        <w:rPr>
          <w:rFonts w:ascii="Times New Roman" w:hAnsi="Times New Roman" w:cs="Times New Roman"/>
          <w:color w:val="231F20"/>
          <w:sz w:val="24"/>
        </w:rPr>
        <w:t>description of the financial aid needs to the Director of</w:t>
      </w:r>
      <w:r w:rsidRPr="00931C62">
        <w:rPr>
          <w:rFonts w:ascii="Times New Roman" w:hAnsi="Times New Roman" w:cs="Times New Roman"/>
          <w:color w:val="231F20"/>
          <w:spacing w:val="-27"/>
          <w:sz w:val="24"/>
        </w:rPr>
        <w:t xml:space="preserve"> </w:t>
      </w:r>
      <w:r w:rsidRPr="00931C62">
        <w:rPr>
          <w:rFonts w:ascii="Times New Roman" w:hAnsi="Times New Roman" w:cs="Times New Roman"/>
          <w:color w:val="231F20"/>
          <w:sz w:val="24"/>
        </w:rPr>
        <w:t>Bands</w:t>
      </w:r>
      <w:r>
        <w:rPr>
          <w:rFonts w:ascii="Times New Roman" w:hAnsi="Times New Roman" w:cs="Times New Roman"/>
          <w:color w:val="231F20"/>
          <w:sz w:val="24"/>
        </w:rPr>
        <w:t>.</w:t>
      </w:r>
    </w:p>
    <w:p w:rsidR="00303A3C" w:rsidRPr="00931C62" w:rsidRDefault="00303A3C" w:rsidP="00303A3C">
      <w:pPr>
        <w:spacing w:before="202"/>
        <w:ind w:left="211"/>
        <w:rPr>
          <w:rFonts w:ascii="Times New Roman" w:hAnsi="Times New Roman" w:cs="Times New Roman"/>
          <w:b/>
          <w:sz w:val="24"/>
        </w:rPr>
      </w:pPr>
      <w:r w:rsidRPr="00931C62">
        <w:rPr>
          <w:rFonts w:ascii="Times New Roman" w:hAnsi="Times New Roman" w:cs="Times New Roman"/>
          <w:b/>
          <w:color w:val="231F20"/>
          <w:sz w:val="24"/>
        </w:rPr>
        <w:t>Procedure</w:t>
      </w:r>
    </w:p>
    <w:p w:rsidR="00303A3C" w:rsidRPr="00931C62" w:rsidRDefault="00303A3C" w:rsidP="00303A3C">
      <w:pPr>
        <w:pStyle w:val="ListParagraph"/>
        <w:numPr>
          <w:ilvl w:val="0"/>
          <w:numId w:val="1"/>
        </w:numPr>
        <w:tabs>
          <w:tab w:val="left" w:pos="932"/>
        </w:tabs>
        <w:rPr>
          <w:rFonts w:ascii="Times New Roman" w:hAnsi="Times New Roman" w:cs="Times New Roman"/>
          <w:sz w:val="24"/>
        </w:rPr>
      </w:pPr>
      <w:r w:rsidRPr="00931C62">
        <w:rPr>
          <w:rFonts w:ascii="Times New Roman" w:hAnsi="Times New Roman" w:cs="Times New Roman"/>
          <w:color w:val="231F20"/>
          <w:sz w:val="24"/>
        </w:rPr>
        <w:t>Read through all of this information</w:t>
      </w:r>
      <w:r w:rsidRPr="00931C62">
        <w:rPr>
          <w:rFonts w:ascii="Times New Roman" w:hAnsi="Times New Roman" w:cs="Times New Roman"/>
          <w:color w:val="231F20"/>
          <w:spacing w:val="-14"/>
          <w:sz w:val="24"/>
        </w:rPr>
        <w:t xml:space="preserve"> </w:t>
      </w:r>
      <w:r w:rsidRPr="00931C62">
        <w:rPr>
          <w:rFonts w:ascii="Times New Roman" w:hAnsi="Times New Roman" w:cs="Times New Roman"/>
          <w:color w:val="231F20"/>
          <w:sz w:val="24"/>
        </w:rPr>
        <w:t>carefully</w:t>
      </w:r>
    </w:p>
    <w:p w:rsidR="00303A3C" w:rsidRPr="00931C62" w:rsidRDefault="00303A3C" w:rsidP="00303A3C">
      <w:pPr>
        <w:pStyle w:val="ListParagraph"/>
        <w:numPr>
          <w:ilvl w:val="0"/>
          <w:numId w:val="1"/>
        </w:numPr>
        <w:tabs>
          <w:tab w:val="left" w:pos="932"/>
        </w:tabs>
        <w:ind w:right="795"/>
        <w:rPr>
          <w:rFonts w:ascii="Times New Roman" w:hAnsi="Times New Roman" w:cs="Times New Roman"/>
          <w:sz w:val="24"/>
        </w:rPr>
      </w:pPr>
      <w:r w:rsidRPr="00931C62">
        <w:rPr>
          <w:rFonts w:ascii="Times New Roman" w:hAnsi="Times New Roman" w:cs="Times New Roman"/>
          <w:color w:val="231F20"/>
          <w:sz w:val="24"/>
        </w:rPr>
        <w:t xml:space="preserve">Fill out and sign the Financial Aid Application and the Financial Aid Agreement forms and return them to the </w:t>
      </w:r>
      <w:r w:rsidR="00891BFB">
        <w:rPr>
          <w:rFonts w:ascii="Times New Roman" w:hAnsi="Times New Roman" w:cs="Times New Roman"/>
          <w:color w:val="231F20"/>
          <w:sz w:val="24"/>
        </w:rPr>
        <w:t xml:space="preserve">Director of Bands. </w:t>
      </w:r>
    </w:p>
    <w:p w:rsidR="00303A3C" w:rsidRPr="0057408A" w:rsidRDefault="00303A3C" w:rsidP="00303A3C">
      <w:pPr>
        <w:pStyle w:val="ListParagraph"/>
        <w:numPr>
          <w:ilvl w:val="0"/>
          <w:numId w:val="1"/>
        </w:numPr>
        <w:tabs>
          <w:tab w:val="left" w:pos="932"/>
        </w:tabs>
        <w:rPr>
          <w:rFonts w:ascii="Times New Roman" w:hAnsi="Times New Roman" w:cs="Times New Roman"/>
          <w:sz w:val="24"/>
        </w:rPr>
      </w:pPr>
      <w:r>
        <w:rPr>
          <w:rFonts w:ascii="Times New Roman" w:hAnsi="Times New Roman" w:cs="Times New Roman"/>
          <w:color w:val="231F20"/>
          <w:sz w:val="24"/>
        </w:rPr>
        <w:t>T</w:t>
      </w:r>
      <w:r w:rsidRPr="00931C62">
        <w:rPr>
          <w:rFonts w:ascii="Times New Roman" w:hAnsi="Times New Roman" w:cs="Times New Roman"/>
          <w:color w:val="231F20"/>
          <w:sz w:val="24"/>
        </w:rPr>
        <w:t>he Director of Bands and the Executive Board will review</w:t>
      </w:r>
      <w:r w:rsidRPr="00931C62">
        <w:rPr>
          <w:rFonts w:ascii="Times New Roman" w:hAnsi="Times New Roman" w:cs="Times New Roman"/>
          <w:color w:val="231F20"/>
          <w:spacing w:val="-23"/>
          <w:sz w:val="24"/>
        </w:rPr>
        <w:t xml:space="preserve"> </w:t>
      </w:r>
      <w:r w:rsidRPr="00931C62">
        <w:rPr>
          <w:rFonts w:ascii="Times New Roman" w:hAnsi="Times New Roman" w:cs="Times New Roman"/>
          <w:color w:val="231F20"/>
          <w:sz w:val="24"/>
        </w:rPr>
        <w:t>applications</w:t>
      </w:r>
      <w:r>
        <w:rPr>
          <w:rFonts w:ascii="Times New Roman" w:hAnsi="Times New Roman" w:cs="Times New Roman"/>
          <w:color w:val="231F20"/>
          <w:sz w:val="24"/>
        </w:rPr>
        <w:t xml:space="preserve"> and </w:t>
      </w:r>
      <w:r w:rsidRPr="0057408A">
        <w:rPr>
          <w:rFonts w:ascii="Times New Roman" w:hAnsi="Times New Roman" w:cs="Times New Roman"/>
          <w:color w:val="231F20"/>
          <w:sz w:val="24"/>
        </w:rPr>
        <w:t>determine the awardees; families will be contacted via email with</w:t>
      </w:r>
      <w:r w:rsidRPr="0057408A">
        <w:rPr>
          <w:rFonts w:ascii="Times New Roman" w:hAnsi="Times New Roman" w:cs="Times New Roman"/>
          <w:color w:val="231F20"/>
          <w:spacing w:val="-21"/>
          <w:sz w:val="24"/>
        </w:rPr>
        <w:t xml:space="preserve"> </w:t>
      </w:r>
      <w:r w:rsidRPr="0057408A">
        <w:rPr>
          <w:rFonts w:ascii="Times New Roman" w:hAnsi="Times New Roman" w:cs="Times New Roman"/>
          <w:color w:val="231F20"/>
          <w:sz w:val="24"/>
        </w:rPr>
        <w:t>contract</w:t>
      </w:r>
      <w:r>
        <w:rPr>
          <w:rFonts w:ascii="Times New Roman" w:hAnsi="Times New Roman" w:cs="Times New Roman"/>
          <w:color w:val="231F20"/>
          <w:sz w:val="24"/>
        </w:rPr>
        <w:t xml:space="preserve">. </w:t>
      </w:r>
    </w:p>
    <w:p w:rsidR="00303A3C" w:rsidRDefault="00303A3C" w:rsidP="00303A3C">
      <w:pPr>
        <w:spacing w:before="244"/>
        <w:ind w:left="211"/>
        <w:rPr>
          <w:rFonts w:ascii="Times New Roman" w:hAnsi="Times New Roman" w:cs="Times New Roman"/>
          <w:b/>
          <w:color w:val="231F20"/>
          <w:sz w:val="24"/>
        </w:rPr>
      </w:pPr>
    </w:p>
    <w:p w:rsidR="00303A3C" w:rsidRPr="00931C62" w:rsidRDefault="00303A3C" w:rsidP="00864E1A">
      <w:pPr>
        <w:spacing w:before="244"/>
        <w:ind w:left="211"/>
        <w:jc w:val="center"/>
        <w:rPr>
          <w:rFonts w:ascii="Times New Roman" w:hAnsi="Times New Roman" w:cs="Times New Roman"/>
          <w:b/>
          <w:sz w:val="24"/>
        </w:rPr>
      </w:pPr>
      <w:r w:rsidRPr="00931C62">
        <w:rPr>
          <w:rFonts w:ascii="Times New Roman" w:hAnsi="Times New Roman" w:cs="Times New Roman"/>
          <w:b/>
          <w:color w:val="231F20"/>
          <w:sz w:val="24"/>
        </w:rPr>
        <w:t>CONFIDENTIALITY STATEMENT:</w:t>
      </w:r>
    </w:p>
    <w:p w:rsidR="00303A3C" w:rsidRPr="005A624C" w:rsidRDefault="00303A3C" w:rsidP="00864E1A">
      <w:pPr>
        <w:ind w:left="211" w:right="586"/>
        <w:jc w:val="center"/>
        <w:rPr>
          <w:rFonts w:ascii="Times New Roman" w:hAnsi="Times New Roman" w:cs="Times New Roman"/>
          <w:b/>
          <w:i/>
          <w:sz w:val="24"/>
        </w:rPr>
      </w:pPr>
      <w:r w:rsidRPr="005A624C">
        <w:rPr>
          <w:rFonts w:ascii="Times New Roman" w:hAnsi="Times New Roman" w:cs="Times New Roman"/>
          <w:b/>
          <w:i/>
          <w:color w:val="231F20"/>
          <w:sz w:val="24"/>
        </w:rPr>
        <w:t>All information that you provide regarding your financial circumstances will be read ONLY by the Director of Bands along with the Band Booster President and Treasurer and will be held in the strictest confidence.</w:t>
      </w:r>
    </w:p>
    <w:p w:rsidR="00303A3C" w:rsidRPr="005A624C" w:rsidRDefault="00303A3C" w:rsidP="00864E1A">
      <w:pPr>
        <w:ind w:left="211" w:right="586"/>
        <w:jc w:val="center"/>
        <w:rPr>
          <w:rFonts w:ascii="Times New Roman" w:hAnsi="Times New Roman" w:cs="Times New Roman"/>
          <w:b/>
          <w:i/>
          <w:sz w:val="24"/>
        </w:rPr>
        <w:sectPr w:rsidR="00303A3C" w:rsidRPr="005A624C" w:rsidSect="00CF6A3A">
          <w:headerReference w:type="default" r:id="rId7"/>
          <w:pgSz w:w="12240" w:h="15840"/>
          <w:pgMar w:top="1008" w:right="605" w:bottom="432" w:left="605" w:header="245" w:footer="720" w:gutter="0"/>
          <w:cols w:space="720"/>
        </w:sectPr>
      </w:pPr>
    </w:p>
    <w:p w:rsidR="00303A3C" w:rsidRPr="00303A3C" w:rsidRDefault="00303A3C" w:rsidP="00303A3C">
      <w:pPr>
        <w:spacing w:before="106"/>
        <w:jc w:val="center"/>
        <w:rPr>
          <w:rFonts w:ascii="Times New Roman" w:hAnsi="Times New Roman" w:cs="Times New Roman"/>
          <w:i/>
          <w:sz w:val="19"/>
        </w:rPr>
      </w:pPr>
      <w:r w:rsidRPr="005A624C">
        <w:rPr>
          <w:rFonts w:ascii="Times New Roman" w:hAnsi="Times New Roman" w:cs="Times New Roman"/>
          <w:b/>
          <w:i/>
          <w:color w:val="231F20"/>
          <w:w w:val="105"/>
          <w:sz w:val="19"/>
        </w:rPr>
        <w:lastRenderedPageBreak/>
        <w:t>Please read the Financial Aid P</w:t>
      </w:r>
      <w:r w:rsidR="0090458F">
        <w:rPr>
          <w:rFonts w:ascii="Times New Roman" w:hAnsi="Times New Roman" w:cs="Times New Roman"/>
          <w:b/>
          <w:i/>
          <w:color w:val="231F20"/>
          <w:w w:val="105"/>
          <w:sz w:val="19"/>
        </w:rPr>
        <w:t>olicy</w:t>
      </w:r>
      <w:r w:rsidRPr="005A624C">
        <w:rPr>
          <w:rFonts w:ascii="Times New Roman" w:hAnsi="Times New Roman" w:cs="Times New Roman"/>
          <w:b/>
          <w:i/>
          <w:color w:val="231F20"/>
          <w:w w:val="105"/>
          <w:sz w:val="19"/>
        </w:rPr>
        <w:t xml:space="preserve"> before completing this form.</w:t>
      </w:r>
      <w:r w:rsidR="00176031">
        <w:rPr>
          <w:rFonts w:ascii="Times New Roman" w:hAnsi="Times New Roman" w:cs="Times New Roman"/>
          <w:b/>
          <w:i/>
          <w:color w:val="231F20"/>
          <w:w w:val="105"/>
          <w:sz w:val="19"/>
        </w:rPr>
        <w:t xml:space="preserve">  Form must be </w:t>
      </w:r>
      <w:r w:rsidRPr="005A624C">
        <w:rPr>
          <w:rFonts w:ascii="Times New Roman" w:hAnsi="Times New Roman" w:cs="Times New Roman"/>
          <w:b/>
          <w:i/>
          <w:color w:val="231F20"/>
          <w:w w:val="105"/>
          <w:sz w:val="19"/>
        </w:rPr>
        <w:t>completed to be considere</w:t>
      </w:r>
      <w:bookmarkStart w:id="0" w:name="_GoBack"/>
      <w:bookmarkEnd w:id="0"/>
      <w:r w:rsidRPr="005A624C">
        <w:rPr>
          <w:rFonts w:ascii="Times New Roman" w:hAnsi="Times New Roman" w:cs="Times New Roman"/>
          <w:b/>
          <w:i/>
          <w:color w:val="231F20"/>
          <w:w w:val="105"/>
          <w:sz w:val="19"/>
        </w:rPr>
        <w:t>d</w:t>
      </w:r>
      <w:r w:rsidRPr="00303A3C">
        <w:rPr>
          <w:rFonts w:ascii="Times New Roman" w:hAnsi="Times New Roman" w:cs="Times New Roman"/>
          <w:i/>
          <w:color w:val="231F20"/>
          <w:w w:val="105"/>
          <w:sz w:val="19"/>
        </w:rPr>
        <w:t>.</w:t>
      </w:r>
    </w:p>
    <w:p w:rsidR="00303A3C" w:rsidRPr="00303A3C" w:rsidRDefault="00303A3C" w:rsidP="00303A3C">
      <w:pPr>
        <w:pStyle w:val="BodyText"/>
        <w:spacing w:before="4"/>
        <w:rPr>
          <w:rFonts w:ascii="Times New Roman" w:hAnsi="Times New Roman" w:cs="Times New Roman"/>
          <w:i/>
          <w:sz w:val="20"/>
        </w:rPr>
      </w:pPr>
    </w:p>
    <w:p w:rsidR="00303A3C" w:rsidRPr="00303A3C" w:rsidRDefault="00303A3C" w:rsidP="00303A3C">
      <w:pPr>
        <w:pStyle w:val="Heading1"/>
        <w:ind w:right="263"/>
        <w:jc w:val="center"/>
        <w:rPr>
          <w:rFonts w:ascii="Times New Roman" w:hAnsi="Times New Roman" w:cs="Times New Roman"/>
        </w:rPr>
      </w:pPr>
      <w:r w:rsidRPr="00303A3C">
        <w:rPr>
          <w:rFonts w:ascii="Times New Roman" w:hAnsi="Times New Roman" w:cs="Times New Roman"/>
          <w:color w:val="231F20"/>
        </w:rPr>
        <w:t>LHS Band Booster Financial Aid Application</w:t>
      </w:r>
    </w:p>
    <w:p w:rsidR="00932521" w:rsidRPr="00303A3C" w:rsidRDefault="00932521">
      <w:pPr>
        <w:rPr>
          <w:rFonts w:ascii="Times New Roman" w:hAnsi="Times New Roman" w:cs="Times New Roman"/>
        </w:rPr>
      </w:pPr>
    </w:p>
    <w:p w:rsidR="00303A3C" w:rsidRPr="00303A3C" w:rsidRDefault="00303A3C">
      <w:pPr>
        <w:rPr>
          <w:rFonts w:ascii="Times New Roman" w:hAnsi="Times New Roman" w:cs="Times New Roman"/>
        </w:rPr>
      </w:pPr>
      <w:r w:rsidRPr="00303A3C">
        <w:rPr>
          <w:rFonts w:ascii="Times New Roman" w:hAnsi="Times New Roman" w:cs="Times New Roman"/>
        </w:rPr>
        <w:t>Name of Student</w:t>
      </w:r>
      <w:r w:rsidR="00BE33B8">
        <w:rPr>
          <w:rFonts w:ascii="Times New Roman" w:hAnsi="Times New Roman" w:cs="Times New Roman"/>
        </w:rPr>
        <w:t xml:space="preserve">: </w:t>
      </w:r>
      <w:r w:rsidRPr="00303A3C">
        <w:rPr>
          <w:rFonts w:ascii="Times New Roman" w:hAnsi="Times New Roman" w:cs="Times New Roman"/>
        </w:rPr>
        <w:t>_____________________________________________________ Date: ___________</w:t>
      </w:r>
    </w:p>
    <w:p w:rsidR="00303A3C" w:rsidRPr="00303A3C" w:rsidRDefault="00303A3C">
      <w:pPr>
        <w:rPr>
          <w:rFonts w:ascii="Times New Roman" w:hAnsi="Times New Roman" w:cs="Times New Roman"/>
        </w:rPr>
      </w:pPr>
    </w:p>
    <w:p w:rsidR="00303A3C" w:rsidRPr="00303A3C" w:rsidRDefault="00303A3C">
      <w:pPr>
        <w:rPr>
          <w:rFonts w:ascii="Times New Roman" w:hAnsi="Times New Roman" w:cs="Times New Roman"/>
        </w:rPr>
      </w:pPr>
      <w:r w:rsidRPr="00303A3C">
        <w:rPr>
          <w:rFonts w:ascii="Times New Roman" w:hAnsi="Times New Roman" w:cs="Times New Roman"/>
        </w:rPr>
        <w:t>Name of Parent/Guardian(s) Requesting Financial Aid: ________________________________________</w:t>
      </w:r>
    </w:p>
    <w:p w:rsidR="00303A3C" w:rsidRDefault="00303A3C" w:rsidP="00303A3C">
      <w:pPr>
        <w:ind w:left="3600" w:firstLine="720"/>
        <w:rPr>
          <w:rFonts w:ascii="Times New Roman" w:hAnsi="Times New Roman" w:cs="Times New Roman"/>
        </w:rPr>
      </w:pPr>
      <w:r>
        <w:rPr>
          <w:rFonts w:ascii="Times New Roman" w:hAnsi="Times New Roman" w:cs="Times New Roman"/>
        </w:rPr>
        <w:t xml:space="preserve">          </w:t>
      </w:r>
    </w:p>
    <w:p w:rsidR="00303A3C" w:rsidRPr="00303A3C" w:rsidRDefault="00303A3C">
      <w:pPr>
        <w:rPr>
          <w:rFonts w:ascii="Times New Roman" w:hAnsi="Times New Roman" w:cs="Times New Roman"/>
        </w:rPr>
      </w:pPr>
      <w:r w:rsidRPr="00303A3C">
        <w:rPr>
          <w:rFonts w:ascii="Times New Roman" w:hAnsi="Times New Roman" w:cs="Times New Roman"/>
        </w:rPr>
        <w:t xml:space="preserve">Phone (home): </w:t>
      </w:r>
      <w:proofErr w:type="gramStart"/>
      <w:r w:rsidRPr="00303A3C">
        <w:rPr>
          <w:rFonts w:ascii="Times New Roman" w:hAnsi="Times New Roman" w:cs="Times New Roman"/>
        </w:rPr>
        <w:t xml:space="preserve">(  </w:t>
      </w:r>
      <w:proofErr w:type="gramEnd"/>
      <w:r w:rsidRPr="00303A3C">
        <w:rPr>
          <w:rFonts w:ascii="Times New Roman" w:hAnsi="Times New Roman" w:cs="Times New Roman"/>
        </w:rPr>
        <w:t xml:space="preserve">   ) ______</w:t>
      </w:r>
      <w:r w:rsidR="00A56C92">
        <w:rPr>
          <w:rFonts w:ascii="Times New Roman" w:hAnsi="Times New Roman" w:cs="Times New Roman"/>
        </w:rPr>
        <w:t>_</w:t>
      </w:r>
      <w:r w:rsidRPr="00303A3C">
        <w:rPr>
          <w:rFonts w:ascii="Times New Roman" w:hAnsi="Times New Roman" w:cs="Times New Roman"/>
        </w:rPr>
        <w:t>_______</w:t>
      </w:r>
      <w:r w:rsidRPr="00303A3C">
        <w:rPr>
          <w:rFonts w:ascii="Times New Roman" w:hAnsi="Times New Roman" w:cs="Times New Roman"/>
        </w:rPr>
        <w:tab/>
      </w:r>
      <w:r w:rsidRPr="00303A3C">
        <w:rPr>
          <w:rFonts w:ascii="Times New Roman" w:hAnsi="Times New Roman" w:cs="Times New Roman"/>
        </w:rPr>
        <w:tab/>
        <w:t>Cell: (    ) ________</w:t>
      </w:r>
      <w:r w:rsidR="00A56C92">
        <w:rPr>
          <w:rFonts w:ascii="Times New Roman" w:hAnsi="Times New Roman" w:cs="Times New Roman"/>
        </w:rPr>
        <w:t>_</w:t>
      </w:r>
      <w:r w:rsidRPr="00303A3C">
        <w:rPr>
          <w:rFonts w:ascii="Times New Roman" w:hAnsi="Times New Roman" w:cs="Times New Roman"/>
        </w:rPr>
        <w:t>_______________</w:t>
      </w:r>
    </w:p>
    <w:p w:rsidR="00303A3C" w:rsidRPr="00303A3C" w:rsidRDefault="00303A3C">
      <w:pPr>
        <w:rPr>
          <w:rFonts w:ascii="Times New Roman" w:hAnsi="Times New Roman" w:cs="Times New Roman"/>
        </w:rPr>
      </w:pPr>
    </w:p>
    <w:p w:rsidR="00864E1A" w:rsidRDefault="00303A3C">
      <w:pPr>
        <w:rPr>
          <w:rFonts w:ascii="Times New Roman" w:hAnsi="Times New Roman" w:cs="Times New Roman"/>
          <w:b/>
        </w:rPr>
      </w:pPr>
      <w:r w:rsidRPr="00303A3C">
        <w:rPr>
          <w:rFonts w:ascii="Times New Roman" w:hAnsi="Times New Roman" w:cs="Times New Roman"/>
        </w:rPr>
        <w:t>Address: ____________________________________</w:t>
      </w:r>
      <w:r w:rsidR="00864E1A">
        <w:rPr>
          <w:rFonts w:ascii="Times New Roman" w:hAnsi="Times New Roman" w:cs="Times New Roman"/>
        </w:rPr>
        <w:t xml:space="preserve"> </w:t>
      </w:r>
      <w:r w:rsidRPr="00303A3C">
        <w:rPr>
          <w:rFonts w:ascii="Times New Roman" w:hAnsi="Times New Roman" w:cs="Times New Roman"/>
        </w:rPr>
        <w:t xml:space="preserve"> </w:t>
      </w:r>
      <w:r w:rsidR="00864E1A">
        <w:rPr>
          <w:rFonts w:ascii="Times New Roman" w:hAnsi="Times New Roman" w:cs="Times New Roman"/>
        </w:rPr>
        <w:t xml:space="preserve"> </w:t>
      </w:r>
      <w:r w:rsidR="00864E1A" w:rsidRPr="00303A3C">
        <w:rPr>
          <w:rFonts w:ascii="Times New Roman" w:hAnsi="Times New Roman" w:cs="Times New Roman"/>
          <w:b/>
        </w:rPr>
        <w:t>Financial</w:t>
      </w:r>
      <w:r w:rsidR="00864E1A">
        <w:rPr>
          <w:rFonts w:ascii="Times New Roman" w:hAnsi="Times New Roman" w:cs="Times New Roman"/>
          <w:b/>
        </w:rPr>
        <w:t xml:space="preserve"> Aid Amount Requested: $_</w:t>
      </w:r>
      <w:r w:rsidR="00A56C92">
        <w:rPr>
          <w:rFonts w:ascii="Times New Roman" w:hAnsi="Times New Roman" w:cs="Times New Roman"/>
          <w:b/>
        </w:rPr>
        <w:t>__</w:t>
      </w:r>
      <w:r w:rsidR="00864E1A">
        <w:rPr>
          <w:rFonts w:ascii="Times New Roman" w:hAnsi="Times New Roman" w:cs="Times New Roman"/>
          <w:b/>
        </w:rPr>
        <w:t>__</w:t>
      </w:r>
      <w:r w:rsidR="00A56C92">
        <w:rPr>
          <w:rFonts w:ascii="Times New Roman" w:hAnsi="Times New Roman" w:cs="Times New Roman"/>
          <w:b/>
        </w:rPr>
        <w:t>_</w:t>
      </w:r>
      <w:r w:rsidR="00864E1A">
        <w:rPr>
          <w:rFonts w:ascii="Times New Roman" w:hAnsi="Times New Roman" w:cs="Times New Roman"/>
          <w:b/>
        </w:rPr>
        <w:t>__</w:t>
      </w:r>
      <w:r w:rsidR="00864E1A" w:rsidRPr="00303A3C">
        <w:rPr>
          <w:rFonts w:ascii="Times New Roman" w:hAnsi="Times New Roman" w:cs="Times New Roman"/>
          <w:b/>
        </w:rPr>
        <w:t>_</w:t>
      </w:r>
    </w:p>
    <w:p w:rsidR="00864E1A" w:rsidRDefault="00864E1A">
      <w:pPr>
        <w:rPr>
          <w:rFonts w:ascii="Times New Roman" w:hAnsi="Times New Roman" w:cs="Times New Roman"/>
        </w:rPr>
      </w:pPr>
    </w:p>
    <w:p w:rsidR="00303A3C" w:rsidRPr="00303A3C" w:rsidRDefault="00303A3C">
      <w:pPr>
        <w:rPr>
          <w:rFonts w:ascii="Times New Roman" w:hAnsi="Times New Roman" w:cs="Times New Roman"/>
        </w:rPr>
      </w:pPr>
      <w:r w:rsidRPr="00303A3C">
        <w:rPr>
          <w:rFonts w:ascii="Times New Roman" w:hAnsi="Times New Roman" w:cs="Times New Roman"/>
        </w:rPr>
        <w:t>City: _____________________ Zip: _________</w:t>
      </w:r>
    </w:p>
    <w:p w:rsidR="00303A3C" w:rsidRPr="00303A3C" w:rsidRDefault="00303A3C">
      <w:pPr>
        <w:rPr>
          <w:rFonts w:ascii="Times New Roman" w:hAnsi="Times New Roman" w:cs="Times New Roman"/>
        </w:rPr>
      </w:pPr>
    </w:p>
    <w:p w:rsidR="00303A3C" w:rsidRPr="00176031" w:rsidRDefault="00303A3C" w:rsidP="00303A3C">
      <w:pPr>
        <w:jc w:val="center"/>
        <w:rPr>
          <w:rFonts w:ascii="Times New Roman" w:hAnsi="Times New Roman" w:cs="Times New Roman"/>
          <w:b/>
          <w:bCs/>
          <w:color w:val="231F20"/>
          <w:sz w:val="24"/>
          <w:szCs w:val="28"/>
        </w:rPr>
      </w:pPr>
      <w:r w:rsidRPr="00176031">
        <w:rPr>
          <w:rFonts w:ascii="Times New Roman" w:hAnsi="Times New Roman" w:cs="Times New Roman"/>
          <w:b/>
          <w:bCs/>
          <w:color w:val="231F20"/>
          <w:sz w:val="24"/>
          <w:szCs w:val="28"/>
        </w:rPr>
        <w:t>Parent/Guardian Employment Information</w:t>
      </w:r>
    </w:p>
    <w:p w:rsidR="00303A3C" w:rsidRPr="00303A3C" w:rsidRDefault="00303A3C" w:rsidP="00303A3C">
      <w:pPr>
        <w:jc w:val="center"/>
        <w:rPr>
          <w:rFonts w:ascii="Times New Roman" w:hAnsi="Times New Roman" w:cs="Times New Roman"/>
          <w:b/>
          <w:bCs/>
          <w:color w:val="231F20"/>
          <w:sz w:val="28"/>
          <w:szCs w:val="28"/>
        </w:rPr>
      </w:pPr>
    </w:p>
    <w:p w:rsidR="00303A3C" w:rsidRPr="00303A3C" w:rsidRDefault="00303A3C" w:rsidP="00303A3C">
      <w:pPr>
        <w:rPr>
          <w:rFonts w:ascii="Times New Roman" w:hAnsi="Times New Roman" w:cs="Times New Roman"/>
        </w:rPr>
      </w:pPr>
      <w:r w:rsidRPr="00303A3C">
        <w:rPr>
          <w:rFonts w:ascii="Times New Roman" w:hAnsi="Times New Roman" w:cs="Times New Roman"/>
        </w:rPr>
        <w:t>Parent/Guardian(s) _____________________________</w:t>
      </w:r>
      <w:r w:rsidR="00FE1A91">
        <w:rPr>
          <w:rFonts w:ascii="Times New Roman" w:hAnsi="Times New Roman" w:cs="Times New Roman"/>
        </w:rPr>
        <w:t xml:space="preserve">     </w:t>
      </w:r>
      <w:r w:rsidRPr="00303A3C">
        <w:rPr>
          <w:rFonts w:ascii="Times New Roman" w:hAnsi="Times New Roman" w:cs="Times New Roman"/>
        </w:rPr>
        <w:tab/>
        <w:t>________________________________</w:t>
      </w:r>
    </w:p>
    <w:p w:rsidR="00303A3C" w:rsidRPr="00303A3C" w:rsidRDefault="00303A3C" w:rsidP="00303A3C">
      <w:pPr>
        <w:rPr>
          <w:rFonts w:ascii="Times New Roman" w:hAnsi="Times New Roman" w:cs="Times New Roman"/>
        </w:rPr>
      </w:pPr>
    </w:p>
    <w:p w:rsidR="00303A3C" w:rsidRPr="00303A3C" w:rsidRDefault="00303A3C" w:rsidP="00303A3C">
      <w:pPr>
        <w:rPr>
          <w:rFonts w:ascii="Times New Roman" w:hAnsi="Times New Roman" w:cs="Times New Roman"/>
        </w:rPr>
      </w:pPr>
      <w:r w:rsidRPr="00303A3C">
        <w:rPr>
          <w:rFonts w:ascii="Times New Roman" w:hAnsi="Times New Roman" w:cs="Times New Roman"/>
        </w:rPr>
        <w:t>Name of Employers ______________________________</w:t>
      </w:r>
      <w:r w:rsidRPr="00303A3C">
        <w:rPr>
          <w:rFonts w:ascii="Times New Roman" w:hAnsi="Times New Roman" w:cs="Times New Roman"/>
        </w:rPr>
        <w:tab/>
        <w:t>________________________________</w:t>
      </w:r>
    </w:p>
    <w:p w:rsidR="00303A3C" w:rsidRPr="00303A3C" w:rsidRDefault="00303A3C" w:rsidP="00303A3C">
      <w:pPr>
        <w:rPr>
          <w:rFonts w:ascii="Times New Roman" w:hAnsi="Times New Roman" w:cs="Times New Roman"/>
        </w:rPr>
      </w:pPr>
    </w:p>
    <w:p w:rsidR="00303A3C" w:rsidRPr="00303A3C" w:rsidRDefault="00303A3C" w:rsidP="00303A3C">
      <w:pPr>
        <w:rPr>
          <w:rFonts w:ascii="Times New Roman" w:hAnsi="Times New Roman" w:cs="Times New Roman"/>
        </w:rPr>
      </w:pPr>
      <w:r w:rsidRPr="00303A3C">
        <w:rPr>
          <w:rFonts w:ascii="Times New Roman" w:hAnsi="Times New Roman" w:cs="Times New Roman"/>
        </w:rPr>
        <w:t>Work Phone ____________________________________</w:t>
      </w:r>
      <w:r w:rsidRPr="00303A3C">
        <w:rPr>
          <w:rFonts w:ascii="Times New Roman" w:hAnsi="Times New Roman" w:cs="Times New Roman"/>
        </w:rPr>
        <w:tab/>
        <w:t>________________________________</w:t>
      </w:r>
    </w:p>
    <w:p w:rsidR="00303A3C" w:rsidRPr="00303A3C" w:rsidRDefault="00303A3C" w:rsidP="00303A3C">
      <w:pPr>
        <w:rPr>
          <w:rFonts w:ascii="Times New Roman" w:hAnsi="Times New Roman" w:cs="Times New Roman"/>
        </w:rPr>
      </w:pPr>
    </w:p>
    <w:p w:rsidR="00303A3C" w:rsidRPr="00176031" w:rsidRDefault="00303A3C" w:rsidP="00303A3C">
      <w:pPr>
        <w:jc w:val="center"/>
        <w:rPr>
          <w:rFonts w:ascii="Times New Roman" w:hAnsi="Times New Roman" w:cs="Times New Roman"/>
          <w:b/>
          <w:bCs/>
          <w:color w:val="231F20"/>
          <w:sz w:val="24"/>
          <w:szCs w:val="28"/>
        </w:rPr>
      </w:pPr>
      <w:r w:rsidRPr="00176031">
        <w:rPr>
          <w:rFonts w:ascii="Times New Roman" w:hAnsi="Times New Roman" w:cs="Times New Roman"/>
          <w:b/>
          <w:bCs/>
          <w:color w:val="231F20"/>
          <w:sz w:val="24"/>
          <w:szCs w:val="28"/>
        </w:rPr>
        <w:t>Please check applicable items to indicate financial need</w:t>
      </w:r>
    </w:p>
    <w:p w:rsidR="00303A3C" w:rsidRPr="00303A3C" w:rsidRDefault="00303A3C" w:rsidP="00303A3C">
      <w:pPr>
        <w:rPr>
          <w:rFonts w:ascii="Times New Roman" w:hAnsi="Times New Roman" w:cs="Times New Roman"/>
          <w:color w:val="231F20"/>
          <w:w w:val="105"/>
        </w:rPr>
      </w:pPr>
    </w:p>
    <w:p w:rsidR="00303A3C" w:rsidRPr="00303A3C" w:rsidRDefault="00303A3C" w:rsidP="00303A3C">
      <w:pPr>
        <w:rPr>
          <w:rFonts w:ascii="Times New Roman" w:hAnsi="Times New Roman" w:cs="Times New Roman"/>
        </w:rPr>
      </w:pPr>
      <w:r w:rsidRPr="00303A3C">
        <w:rPr>
          <w:rFonts w:ascii="Times New Roman" w:hAnsi="Times New Roman" w:cs="Times New Roman"/>
        </w:rPr>
        <w:t xml:space="preserve">Student participates in </w:t>
      </w:r>
      <w:r w:rsidR="00A26A78">
        <w:rPr>
          <w:rFonts w:ascii="Times New Roman" w:hAnsi="Times New Roman" w:cs="Times New Roman"/>
        </w:rPr>
        <w:t>Free and Reduced Price School Meals Program</w:t>
      </w:r>
      <w:r w:rsidRPr="00303A3C">
        <w:rPr>
          <w:rFonts w:ascii="Times New Roman" w:hAnsi="Times New Roman" w:cs="Times New Roman"/>
        </w:rPr>
        <w:t xml:space="preserve"> (Y/N) _____</w:t>
      </w:r>
      <w:r w:rsidR="00FE1A91">
        <w:rPr>
          <w:rFonts w:ascii="Times New Roman" w:hAnsi="Times New Roman" w:cs="Times New Roman"/>
        </w:rPr>
        <w:t xml:space="preserve"> </w:t>
      </w:r>
      <w:r w:rsidR="00A26A78">
        <w:rPr>
          <w:rFonts w:ascii="Times New Roman" w:hAnsi="Times New Roman" w:cs="Times New Roman"/>
        </w:rPr>
        <w:t xml:space="preserve"> </w:t>
      </w:r>
      <w:r w:rsidR="00A56C92">
        <w:rPr>
          <w:rFonts w:ascii="Times New Roman" w:hAnsi="Times New Roman" w:cs="Times New Roman"/>
        </w:rPr>
        <w:t xml:space="preserve"> </w:t>
      </w:r>
      <w:r w:rsidR="00A26A78">
        <w:rPr>
          <w:rFonts w:ascii="Times New Roman" w:hAnsi="Times New Roman" w:cs="Times New Roman"/>
        </w:rPr>
        <w:t xml:space="preserve">                    </w:t>
      </w:r>
      <w:r w:rsidR="00FE1A91" w:rsidRPr="00303A3C">
        <w:rPr>
          <w:rFonts w:ascii="Times New Roman" w:hAnsi="Times New Roman" w:cs="Times New Roman"/>
        </w:rPr>
        <w:t>Number of people living in household: ______</w:t>
      </w:r>
    </w:p>
    <w:p w:rsidR="00303A3C" w:rsidRPr="00303A3C" w:rsidRDefault="00303A3C" w:rsidP="00303A3C">
      <w:pPr>
        <w:rPr>
          <w:rFonts w:ascii="Times New Roman" w:hAnsi="Times New Roman" w:cs="Times New Roman"/>
        </w:rPr>
      </w:pPr>
    </w:p>
    <w:p w:rsidR="00303A3C" w:rsidRPr="00303A3C" w:rsidRDefault="00303A3C" w:rsidP="00303A3C">
      <w:pPr>
        <w:rPr>
          <w:rFonts w:ascii="Times New Roman" w:hAnsi="Times New Roman" w:cs="Times New Roman"/>
        </w:rPr>
      </w:pPr>
      <w:r w:rsidRPr="00303A3C">
        <w:rPr>
          <w:rFonts w:ascii="Times New Roman" w:hAnsi="Times New Roman" w:cs="Times New Roman"/>
        </w:rPr>
        <w:t>Change to household income or employment (explanation) ____________________________________</w:t>
      </w:r>
    </w:p>
    <w:p w:rsidR="00303A3C" w:rsidRPr="00303A3C" w:rsidRDefault="00303A3C" w:rsidP="00303A3C">
      <w:pPr>
        <w:rPr>
          <w:rFonts w:ascii="Times New Roman" w:hAnsi="Times New Roman" w:cs="Times New Roman"/>
        </w:rPr>
      </w:pPr>
      <w:r w:rsidRPr="00303A3C">
        <w:rPr>
          <w:rFonts w:ascii="Times New Roman" w:hAnsi="Times New Roman" w:cs="Times New Roman"/>
        </w:rPr>
        <w:t>_____________________________________________________________________________________</w:t>
      </w:r>
    </w:p>
    <w:p w:rsidR="00303A3C" w:rsidRPr="00303A3C" w:rsidRDefault="00303A3C" w:rsidP="00303A3C">
      <w:pPr>
        <w:rPr>
          <w:rFonts w:ascii="Times New Roman" w:hAnsi="Times New Roman" w:cs="Times New Roman"/>
        </w:rPr>
      </w:pPr>
      <w:r w:rsidRPr="00303A3C">
        <w:rPr>
          <w:rFonts w:ascii="Times New Roman" w:hAnsi="Times New Roman" w:cs="Times New Roman"/>
        </w:rPr>
        <w:t>_____________________________________________________________________________________</w:t>
      </w:r>
    </w:p>
    <w:p w:rsidR="00303A3C" w:rsidRPr="00303A3C" w:rsidRDefault="00303A3C" w:rsidP="00303A3C">
      <w:pPr>
        <w:rPr>
          <w:rFonts w:ascii="Times New Roman" w:hAnsi="Times New Roman" w:cs="Times New Roman"/>
        </w:rPr>
      </w:pPr>
    </w:p>
    <w:p w:rsidR="00303A3C" w:rsidRPr="00303A3C" w:rsidRDefault="00303A3C" w:rsidP="00303A3C">
      <w:pPr>
        <w:rPr>
          <w:rFonts w:ascii="Times New Roman" w:hAnsi="Times New Roman" w:cs="Times New Roman"/>
        </w:rPr>
      </w:pPr>
      <w:r w:rsidRPr="00303A3C">
        <w:rPr>
          <w:rFonts w:ascii="Times New Roman" w:hAnsi="Times New Roman" w:cs="Times New Roman"/>
        </w:rPr>
        <w:t>Other financial difficulties (explanation) ____________________________________________________</w:t>
      </w:r>
    </w:p>
    <w:p w:rsidR="00303A3C" w:rsidRPr="00303A3C" w:rsidRDefault="00303A3C" w:rsidP="00303A3C">
      <w:pPr>
        <w:rPr>
          <w:rFonts w:ascii="Times New Roman" w:hAnsi="Times New Roman" w:cs="Times New Roman"/>
        </w:rPr>
      </w:pPr>
      <w:r w:rsidRPr="00303A3C">
        <w:rPr>
          <w:rFonts w:ascii="Times New Roman" w:hAnsi="Times New Roman" w:cs="Times New Roman"/>
        </w:rPr>
        <w:t>_____________________________________________________________________________________</w:t>
      </w:r>
    </w:p>
    <w:p w:rsidR="00303A3C" w:rsidRPr="00303A3C" w:rsidRDefault="00303A3C" w:rsidP="00303A3C">
      <w:pPr>
        <w:rPr>
          <w:rFonts w:ascii="Times New Roman" w:hAnsi="Times New Roman" w:cs="Times New Roman"/>
        </w:rPr>
      </w:pPr>
      <w:r w:rsidRPr="00303A3C">
        <w:rPr>
          <w:rFonts w:ascii="Times New Roman" w:hAnsi="Times New Roman" w:cs="Times New Roman"/>
        </w:rPr>
        <w:t>_____________________________________________________________________________________</w:t>
      </w:r>
    </w:p>
    <w:p w:rsidR="00303A3C" w:rsidRPr="00303A3C" w:rsidRDefault="00303A3C" w:rsidP="00303A3C">
      <w:pPr>
        <w:rPr>
          <w:rFonts w:ascii="Times New Roman" w:hAnsi="Times New Roman" w:cs="Times New Roman"/>
        </w:rPr>
      </w:pPr>
    </w:p>
    <w:p w:rsidR="00303A3C" w:rsidRPr="00303A3C" w:rsidRDefault="00303A3C" w:rsidP="00303A3C">
      <w:pPr>
        <w:rPr>
          <w:rFonts w:ascii="Times New Roman" w:hAnsi="Times New Roman" w:cs="Times New Roman"/>
        </w:rPr>
      </w:pPr>
      <w:r w:rsidRPr="00303A3C">
        <w:rPr>
          <w:rFonts w:ascii="Times New Roman" w:hAnsi="Times New Roman" w:cs="Times New Roman"/>
        </w:rPr>
        <w:t>I certify that the above information is true, correct, and complete:</w:t>
      </w:r>
    </w:p>
    <w:p w:rsidR="00303A3C" w:rsidRPr="00303A3C" w:rsidRDefault="00303A3C" w:rsidP="00303A3C">
      <w:pPr>
        <w:rPr>
          <w:rFonts w:ascii="Times New Roman" w:hAnsi="Times New Roman" w:cs="Times New Roman"/>
        </w:rPr>
      </w:pPr>
    </w:p>
    <w:p w:rsidR="00303A3C" w:rsidRDefault="00303A3C" w:rsidP="00303A3C">
      <w:pPr>
        <w:rPr>
          <w:rFonts w:ascii="Times New Roman" w:hAnsi="Times New Roman" w:cs="Times New Roman"/>
        </w:rPr>
      </w:pPr>
      <w:r w:rsidRPr="00303A3C">
        <w:rPr>
          <w:rFonts w:ascii="Times New Roman" w:hAnsi="Times New Roman" w:cs="Times New Roman"/>
        </w:rPr>
        <w:t>Signature: _________________________________</w:t>
      </w:r>
      <w:r w:rsidRPr="00303A3C">
        <w:rPr>
          <w:rFonts w:ascii="Times New Roman" w:hAnsi="Times New Roman" w:cs="Times New Roman"/>
        </w:rPr>
        <w:tab/>
        <w:t>Signature: ______________________________</w:t>
      </w:r>
    </w:p>
    <w:p w:rsidR="00551505" w:rsidRDefault="00551505" w:rsidP="00303A3C">
      <w:pPr>
        <w:pBdr>
          <w:bottom w:val="single" w:sz="12" w:space="1" w:color="auto"/>
        </w:pBdr>
        <w:rPr>
          <w:rFonts w:ascii="Times New Roman" w:hAnsi="Times New Roman" w:cs="Times New Roman"/>
        </w:rPr>
      </w:pPr>
    </w:p>
    <w:p w:rsidR="00551505" w:rsidRDefault="00551505" w:rsidP="00303A3C">
      <w:pPr>
        <w:rPr>
          <w:rFonts w:ascii="Times New Roman" w:hAnsi="Times New Roman" w:cs="Times New Roman"/>
        </w:rPr>
      </w:pPr>
    </w:p>
    <w:p w:rsidR="00F90053" w:rsidRDefault="00F90053" w:rsidP="00303A3C">
      <w:pPr>
        <w:rPr>
          <w:rFonts w:ascii="Times New Roman" w:hAnsi="Times New Roman" w:cs="Times New Roman"/>
        </w:rPr>
      </w:pPr>
      <w:r>
        <w:rPr>
          <w:rFonts w:ascii="Times New Roman" w:hAnsi="Times New Roman" w:cs="Times New Roman"/>
        </w:rPr>
        <w:t>Amount of aid approved $___________________</w:t>
      </w:r>
      <w:r w:rsidR="00FE6FF6">
        <w:rPr>
          <w:rFonts w:ascii="Times New Roman" w:hAnsi="Times New Roman" w:cs="Times New Roman"/>
        </w:rPr>
        <w:t>__</w:t>
      </w:r>
      <w:r w:rsidR="00FE6FF6">
        <w:rPr>
          <w:rFonts w:ascii="Times New Roman" w:hAnsi="Times New Roman" w:cs="Times New Roman"/>
        </w:rPr>
        <w:tab/>
        <w:t>Fee balance: $__________________________</w:t>
      </w:r>
    </w:p>
    <w:p w:rsidR="00376201" w:rsidRDefault="00376201" w:rsidP="00303A3C">
      <w:pPr>
        <w:rPr>
          <w:rFonts w:ascii="Times New Roman" w:hAnsi="Times New Roman" w:cs="Times New Roman"/>
        </w:rPr>
      </w:pPr>
    </w:p>
    <w:p w:rsidR="00376201" w:rsidRDefault="00376201" w:rsidP="00303A3C">
      <w:pPr>
        <w:rPr>
          <w:rFonts w:ascii="Times New Roman" w:hAnsi="Times New Roman" w:cs="Times New Roman"/>
        </w:rPr>
      </w:pPr>
      <w:r>
        <w:rPr>
          <w:rFonts w:ascii="Times New Roman" w:hAnsi="Times New Roman" w:cs="Times New Roman"/>
        </w:rPr>
        <w:t>Reduced payment plan details: ___________________________________________________________</w:t>
      </w:r>
    </w:p>
    <w:p w:rsidR="00FA7C8C" w:rsidRDefault="00FA7C8C" w:rsidP="00303A3C">
      <w:pPr>
        <w:rPr>
          <w:rFonts w:ascii="Times New Roman" w:hAnsi="Times New Roman" w:cs="Times New Roman"/>
        </w:rPr>
      </w:pPr>
      <w:r>
        <w:rPr>
          <w:rFonts w:ascii="Times New Roman" w:hAnsi="Times New Roman" w:cs="Times New Roman"/>
        </w:rPr>
        <w:t>Extended payment plan details: (full fee</w:t>
      </w:r>
      <w:r w:rsidR="0080410D">
        <w:rPr>
          <w:rFonts w:ascii="Times New Roman" w:hAnsi="Times New Roman" w:cs="Times New Roman"/>
        </w:rPr>
        <w:t>, longer payment period</w:t>
      </w:r>
      <w:r>
        <w:rPr>
          <w:rFonts w:ascii="Times New Roman" w:hAnsi="Times New Roman" w:cs="Times New Roman"/>
        </w:rPr>
        <w:t>): ______</w:t>
      </w:r>
      <w:r w:rsidR="0080410D">
        <w:rPr>
          <w:rFonts w:ascii="Times New Roman" w:hAnsi="Times New Roman" w:cs="Times New Roman"/>
        </w:rPr>
        <w:t>____________</w:t>
      </w:r>
      <w:r>
        <w:rPr>
          <w:rFonts w:ascii="Times New Roman" w:hAnsi="Times New Roman" w:cs="Times New Roman"/>
        </w:rPr>
        <w:t>_____________</w:t>
      </w:r>
    </w:p>
    <w:p w:rsidR="00551505" w:rsidRDefault="00551505" w:rsidP="00303A3C">
      <w:pPr>
        <w:rPr>
          <w:rFonts w:ascii="Times New Roman" w:hAnsi="Times New Roman" w:cs="Times New Roman"/>
        </w:rPr>
      </w:pPr>
    </w:p>
    <w:p w:rsidR="00551505" w:rsidRDefault="00551505" w:rsidP="00303A3C">
      <w:pPr>
        <w:rPr>
          <w:rFonts w:ascii="Times New Roman" w:hAnsi="Times New Roman" w:cs="Times New Roman"/>
        </w:rPr>
      </w:pPr>
      <w:r>
        <w:rPr>
          <w:rFonts w:ascii="Times New Roman" w:hAnsi="Times New Roman" w:cs="Times New Roman"/>
        </w:rPr>
        <w:t>Request declined (reason) ______________________________________________________________</w:t>
      </w:r>
    </w:p>
    <w:p w:rsidR="00FE6FF6" w:rsidRDefault="00FE6FF6" w:rsidP="00303A3C">
      <w:pPr>
        <w:rPr>
          <w:rFonts w:ascii="Times New Roman" w:hAnsi="Times New Roman" w:cs="Times New Roman"/>
        </w:rPr>
      </w:pPr>
    </w:p>
    <w:p w:rsidR="00551505" w:rsidRDefault="00FE6FF6" w:rsidP="00303A3C">
      <w:pPr>
        <w:rPr>
          <w:rFonts w:ascii="Times New Roman" w:hAnsi="Times New Roman" w:cs="Times New Roman"/>
        </w:rPr>
      </w:pPr>
      <w:r>
        <w:rPr>
          <w:rFonts w:ascii="Times New Roman" w:hAnsi="Times New Roman" w:cs="Times New Roman"/>
        </w:rPr>
        <w:t>Director approval Signature: ___________________________</w:t>
      </w:r>
      <w:r>
        <w:rPr>
          <w:rFonts w:ascii="Times New Roman" w:hAnsi="Times New Roman" w:cs="Times New Roman"/>
        </w:rPr>
        <w:tab/>
        <w:t>Date: _________________________</w:t>
      </w:r>
    </w:p>
    <w:p w:rsidR="00303A3C" w:rsidRPr="00303A3C" w:rsidRDefault="00551505" w:rsidP="00303A3C">
      <w:pPr>
        <w:rPr>
          <w:rFonts w:ascii="Times New Roman" w:hAnsi="Times New Roman" w:cs="Times New Roman"/>
        </w:rPr>
      </w:pPr>
      <w:r>
        <w:rPr>
          <w:rFonts w:ascii="Times New Roman" w:hAnsi="Times New Roman" w:cs="Times New Roman"/>
        </w:rPr>
        <w:t>Board approval</w:t>
      </w:r>
      <w:r w:rsidR="00FE6FF6">
        <w:rPr>
          <w:rFonts w:ascii="Times New Roman" w:hAnsi="Times New Roman" w:cs="Times New Roman"/>
        </w:rPr>
        <w:t xml:space="preserve"> Signature: </w:t>
      </w:r>
      <w:r>
        <w:rPr>
          <w:rFonts w:ascii="Times New Roman" w:hAnsi="Times New Roman" w:cs="Times New Roman"/>
        </w:rPr>
        <w:t>______________________________________________________________</w:t>
      </w:r>
    </w:p>
    <w:sectPr w:rsidR="00303A3C" w:rsidRPr="00303A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BDA" w:rsidRDefault="00853BDA">
      <w:r>
        <w:separator/>
      </w:r>
    </w:p>
  </w:endnote>
  <w:endnote w:type="continuationSeparator" w:id="0">
    <w:p w:rsidR="00853BDA" w:rsidRDefault="0085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BDA" w:rsidRDefault="00853BDA">
      <w:r>
        <w:separator/>
      </w:r>
    </w:p>
  </w:footnote>
  <w:footnote w:type="continuationSeparator" w:id="0">
    <w:p w:rsidR="00853BDA" w:rsidRDefault="00853B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B29" w:rsidRDefault="00853BD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E5BA9"/>
    <w:multiLevelType w:val="hybridMultilevel"/>
    <w:tmpl w:val="6F16325E"/>
    <w:lvl w:ilvl="0" w:tplc="B290D23A">
      <w:start w:val="1"/>
      <w:numFmt w:val="decimal"/>
      <w:lvlText w:val="%1."/>
      <w:lvlJc w:val="left"/>
      <w:pPr>
        <w:ind w:left="931" w:hanging="360"/>
        <w:jc w:val="left"/>
      </w:pPr>
      <w:rPr>
        <w:rFonts w:ascii="Calibri" w:eastAsia="Calibri" w:hAnsi="Calibri" w:cs="Calibri" w:hint="default"/>
        <w:color w:val="231F20"/>
        <w:spacing w:val="-1"/>
        <w:w w:val="100"/>
        <w:sz w:val="24"/>
        <w:szCs w:val="24"/>
      </w:rPr>
    </w:lvl>
    <w:lvl w:ilvl="1" w:tplc="A9803EEA">
      <w:numFmt w:val="bullet"/>
      <w:lvlText w:val="•"/>
      <w:lvlJc w:val="left"/>
      <w:pPr>
        <w:ind w:left="1950" w:hanging="360"/>
      </w:pPr>
      <w:rPr>
        <w:rFonts w:hint="default"/>
      </w:rPr>
    </w:lvl>
    <w:lvl w:ilvl="2" w:tplc="02586C5E">
      <w:numFmt w:val="bullet"/>
      <w:lvlText w:val="•"/>
      <w:lvlJc w:val="left"/>
      <w:pPr>
        <w:ind w:left="2960" w:hanging="360"/>
      </w:pPr>
      <w:rPr>
        <w:rFonts w:hint="default"/>
      </w:rPr>
    </w:lvl>
    <w:lvl w:ilvl="3" w:tplc="E568624C">
      <w:numFmt w:val="bullet"/>
      <w:lvlText w:val="•"/>
      <w:lvlJc w:val="left"/>
      <w:pPr>
        <w:ind w:left="3970" w:hanging="360"/>
      </w:pPr>
      <w:rPr>
        <w:rFonts w:hint="default"/>
      </w:rPr>
    </w:lvl>
    <w:lvl w:ilvl="4" w:tplc="625CDFFC">
      <w:numFmt w:val="bullet"/>
      <w:lvlText w:val="•"/>
      <w:lvlJc w:val="left"/>
      <w:pPr>
        <w:ind w:left="4980" w:hanging="360"/>
      </w:pPr>
      <w:rPr>
        <w:rFonts w:hint="default"/>
      </w:rPr>
    </w:lvl>
    <w:lvl w:ilvl="5" w:tplc="51C8C78E">
      <w:numFmt w:val="bullet"/>
      <w:lvlText w:val="•"/>
      <w:lvlJc w:val="left"/>
      <w:pPr>
        <w:ind w:left="5990" w:hanging="360"/>
      </w:pPr>
      <w:rPr>
        <w:rFonts w:hint="default"/>
      </w:rPr>
    </w:lvl>
    <w:lvl w:ilvl="6" w:tplc="254665C2">
      <w:numFmt w:val="bullet"/>
      <w:lvlText w:val="•"/>
      <w:lvlJc w:val="left"/>
      <w:pPr>
        <w:ind w:left="7000" w:hanging="360"/>
      </w:pPr>
      <w:rPr>
        <w:rFonts w:hint="default"/>
      </w:rPr>
    </w:lvl>
    <w:lvl w:ilvl="7" w:tplc="5978DCAC">
      <w:numFmt w:val="bullet"/>
      <w:lvlText w:val="•"/>
      <w:lvlJc w:val="left"/>
      <w:pPr>
        <w:ind w:left="8010" w:hanging="360"/>
      </w:pPr>
      <w:rPr>
        <w:rFonts w:hint="default"/>
      </w:rPr>
    </w:lvl>
    <w:lvl w:ilvl="8" w:tplc="56D6E9E4">
      <w:numFmt w:val="bullet"/>
      <w:lvlText w:val="•"/>
      <w:lvlJc w:val="left"/>
      <w:pPr>
        <w:ind w:left="9020" w:hanging="360"/>
      </w:pPr>
      <w:rPr>
        <w:rFonts w:hint="default"/>
      </w:rPr>
    </w:lvl>
  </w:abstractNum>
  <w:abstractNum w:abstractNumId="1" w15:restartNumberingAfterBreak="0">
    <w:nsid w:val="3C2A69AB"/>
    <w:multiLevelType w:val="hybridMultilevel"/>
    <w:tmpl w:val="334AE4F8"/>
    <w:lvl w:ilvl="0" w:tplc="96E66B38">
      <w:numFmt w:val="bullet"/>
      <w:lvlText w:val=""/>
      <w:lvlJc w:val="left"/>
      <w:pPr>
        <w:ind w:left="931" w:hanging="360"/>
      </w:pPr>
      <w:rPr>
        <w:rFonts w:ascii="Symbol" w:eastAsia="Symbol" w:hAnsi="Symbol" w:cs="Symbol" w:hint="default"/>
        <w:color w:val="231F20"/>
        <w:w w:val="100"/>
        <w:sz w:val="24"/>
        <w:szCs w:val="24"/>
      </w:rPr>
    </w:lvl>
    <w:lvl w:ilvl="1" w:tplc="DFB6D4B4">
      <w:numFmt w:val="bullet"/>
      <w:lvlText w:val="•"/>
      <w:lvlJc w:val="left"/>
      <w:pPr>
        <w:ind w:left="1950" w:hanging="360"/>
      </w:pPr>
      <w:rPr>
        <w:rFonts w:hint="default"/>
      </w:rPr>
    </w:lvl>
    <w:lvl w:ilvl="2" w:tplc="A9549AD6">
      <w:numFmt w:val="bullet"/>
      <w:lvlText w:val="•"/>
      <w:lvlJc w:val="left"/>
      <w:pPr>
        <w:ind w:left="2960" w:hanging="360"/>
      </w:pPr>
      <w:rPr>
        <w:rFonts w:hint="default"/>
      </w:rPr>
    </w:lvl>
    <w:lvl w:ilvl="3" w:tplc="77DEF9D6">
      <w:numFmt w:val="bullet"/>
      <w:lvlText w:val="•"/>
      <w:lvlJc w:val="left"/>
      <w:pPr>
        <w:ind w:left="3970" w:hanging="360"/>
      </w:pPr>
      <w:rPr>
        <w:rFonts w:hint="default"/>
      </w:rPr>
    </w:lvl>
    <w:lvl w:ilvl="4" w:tplc="4EF0A224">
      <w:numFmt w:val="bullet"/>
      <w:lvlText w:val="•"/>
      <w:lvlJc w:val="left"/>
      <w:pPr>
        <w:ind w:left="4980" w:hanging="360"/>
      </w:pPr>
      <w:rPr>
        <w:rFonts w:hint="default"/>
      </w:rPr>
    </w:lvl>
    <w:lvl w:ilvl="5" w:tplc="C63C9B68">
      <w:numFmt w:val="bullet"/>
      <w:lvlText w:val="•"/>
      <w:lvlJc w:val="left"/>
      <w:pPr>
        <w:ind w:left="5990" w:hanging="360"/>
      </w:pPr>
      <w:rPr>
        <w:rFonts w:hint="default"/>
      </w:rPr>
    </w:lvl>
    <w:lvl w:ilvl="6" w:tplc="6BAAD32A">
      <w:numFmt w:val="bullet"/>
      <w:lvlText w:val="•"/>
      <w:lvlJc w:val="left"/>
      <w:pPr>
        <w:ind w:left="7000" w:hanging="360"/>
      </w:pPr>
      <w:rPr>
        <w:rFonts w:hint="default"/>
      </w:rPr>
    </w:lvl>
    <w:lvl w:ilvl="7" w:tplc="94807962">
      <w:numFmt w:val="bullet"/>
      <w:lvlText w:val="•"/>
      <w:lvlJc w:val="left"/>
      <w:pPr>
        <w:ind w:left="8010" w:hanging="360"/>
      </w:pPr>
      <w:rPr>
        <w:rFonts w:hint="default"/>
      </w:rPr>
    </w:lvl>
    <w:lvl w:ilvl="8" w:tplc="49709D1E">
      <w:numFmt w:val="bullet"/>
      <w:lvlText w:val="•"/>
      <w:lvlJc w:val="left"/>
      <w:pPr>
        <w:ind w:left="902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A3C"/>
    <w:rsid w:val="00071782"/>
    <w:rsid w:val="00176031"/>
    <w:rsid w:val="00303A3C"/>
    <w:rsid w:val="00376201"/>
    <w:rsid w:val="00424A6C"/>
    <w:rsid w:val="00551505"/>
    <w:rsid w:val="005A624C"/>
    <w:rsid w:val="006C3DDD"/>
    <w:rsid w:val="0080410D"/>
    <w:rsid w:val="00853BDA"/>
    <w:rsid w:val="00864E1A"/>
    <w:rsid w:val="00891BFB"/>
    <w:rsid w:val="008E1D82"/>
    <w:rsid w:val="0090458F"/>
    <w:rsid w:val="00932521"/>
    <w:rsid w:val="0097630B"/>
    <w:rsid w:val="00A26A78"/>
    <w:rsid w:val="00A56C92"/>
    <w:rsid w:val="00AB1591"/>
    <w:rsid w:val="00BE33B8"/>
    <w:rsid w:val="00C6504C"/>
    <w:rsid w:val="00C93E31"/>
    <w:rsid w:val="00CF6A3A"/>
    <w:rsid w:val="00D863DE"/>
    <w:rsid w:val="00DC04EB"/>
    <w:rsid w:val="00F90053"/>
    <w:rsid w:val="00FA7C8C"/>
    <w:rsid w:val="00FE1A91"/>
    <w:rsid w:val="00FE6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19FC8-878C-44EB-8F70-2575B33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03A3C"/>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303A3C"/>
    <w:pP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03A3C"/>
    <w:rPr>
      <w:sz w:val="21"/>
      <w:szCs w:val="21"/>
    </w:rPr>
  </w:style>
  <w:style w:type="character" w:customStyle="1" w:styleId="BodyTextChar">
    <w:name w:val="Body Text Char"/>
    <w:basedOn w:val="DefaultParagraphFont"/>
    <w:link w:val="BodyText"/>
    <w:uiPriority w:val="1"/>
    <w:rsid w:val="00303A3C"/>
    <w:rPr>
      <w:rFonts w:ascii="Calibri" w:eastAsia="Calibri" w:hAnsi="Calibri" w:cs="Calibri"/>
      <w:sz w:val="21"/>
      <w:szCs w:val="21"/>
    </w:rPr>
  </w:style>
  <w:style w:type="paragraph" w:styleId="ListParagraph">
    <w:name w:val="List Paragraph"/>
    <w:basedOn w:val="Normal"/>
    <w:uiPriority w:val="1"/>
    <w:qFormat/>
    <w:rsid w:val="00303A3C"/>
    <w:pPr>
      <w:ind w:left="931" w:hanging="360"/>
    </w:pPr>
  </w:style>
  <w:style w:type="character" w:styleId="Hyperlink">
    <w:name w:val="Hyperlink"/>
    <w:basedOn w:val="DefaultParagraphFont"/>
    <w:uiPriority w:val="99"/>
    <w:unhideWhenUsed/>
    <w:rsid w:val="00303A3C"/>
    <w:rPr>
      <w:color w:val="0563C1" w:themeColor="hyperlink"/>
      <w:u w:val="single"/>
    </w:rPr>
  </w:style>
  <w:style w:type="character" w:customStyle="1" w:styleId="Heading1Char">
    <w:name w:val="Heading 1 Char"/>
    <w:basedOn w:val="DefaultParagraphFont"/>
    <w:link w:val="Heading1"/>
    <w:uiPriority w:val="1"/>
    <w:rsid w:val="00303A3C"/>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Denyabrielle</dc:creator>
  <cp:keywords/>
  <dc:description/>
  <cp:lastModifiedBy>Sarita Magno</cp:lastModifiedBy>
  <cp:revision>2</cp:revision>
  <dcterms:created xsi:type="dcterms:W3CDTF">2019-07-11T00:39:00Z</dcterms:created>
  <dcterms:modified xsi:type="dcterms:W3CDTF">2019-07-11T00:39:00Z</dcterms:modified>
</cp:coreProperties>
</file>